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4" w:rsidRPr="00C12DA4" w:rsidRDefault="00DF1EA8" w:rsidP="00C12DA4">
      <w:pPr>
        <w:pStyle w:val="1"/>
        <w:rPr>
          <w:rFonts w:ascii="Times New Roman" w:hAnsi="Times New Roman" w:cs="Times New Roman"/>
          <w:color w:val="auto"/>
        </w:rPr>
      </w:pPr>
      <w:hyperlink r:id="rId5" w:history="1">
        <w:r w:rsidR="00C12DA4" w:rsidRPr="00C12DA4">
          <w:rPr>
            <w:rStyle w:val="a6"/>
            <w:rFonts w:ascii="Times New Roman" w:hAnsi="Times New Roman" w:cs="Times New Roman"/>
            <w:color w:val="auto"/>
          </w:rPr>
          <w:t>Договор аренды строительной техники с предоставлением услуг по управлению</w:t>
        </w:r>
      </w:hyperlink>
    </w:p>
    <w:p w:rsidR="009B3A37" w:rsidRPr="00C12DA4" w:rsidRDefault="009B3A37" w:rsidP="009B3A37">
      <w:pPr>
        <w:jc w:val="center"/>
        <w:rPr>
          <w:b/>
          <w:sz w:val="22"/>
          <w:szCs w:val="22"/>
        </w:rPr>
      </w:pPr>
      <w:r w:rsidRPr="00C12DA4">
        <w:rPr>
          <w:b/>
          <w:sz w:val="22"/>
          <w:szCs w:val="22"/>
        </w:rPr>
        <w:t xml:space="preserve">№ </w:t>
      </w:r>
      <w:r w:rsidR="00B23E6D">
        <w:rPr>
          <w:b/>
          <w:sz w:val="22"/>
          <w:szCs w:val="22"/>
        </w:rPr>
        <w:softHyphen/>
      </w:r>
      <w:r w:rsidR="00B23E6D">
        <w:rPr>
          <w:b/>
          <w:sz w:val="22"/>
          <w:szCs w:val="22"/>
        </w:rPr>
        <w:softHyphen/>
      </w:r>
      <w:r w:rsidR="00B23E6D">
        <w:rPr>
          <w:b/>
          <w:sz w:val="22"/>
          <w:szCs w:val="22"/>
        </w:rPr>
        <w:softHyphen/>
      </w:r>
      <w:r w:rsidR="00B23E6D">
        <w:rPr>
          <w:b/>
          <w:sz w:val="22"/>
          <w:szCs w:val="22"/>
        </w:rPr>
        <w:softHyphen/>
      </w:r>
      <w:r w:rsidR="00B23E6D">
        <w:rPr>
          <w:b/>
          <w:sz w:val="22"/>
          <w:szCs w:val="22"/>
        </w:rPr>
        <w:softHyphen/>
      </w:r>
      <w:r w:rsidR="00B23E6D">
        <w:rPr>
          <w:b/>
          <w:sz w:val="22"/>
          <w:szCs w:val="22"/>
        </w:rPr>
        <w:softHyphen/>
      </w:r>
      <w:r w:rsidR="00B23E6D">
        <w:rPr>
          <w:b/>
          <w:sz w:val="22"/>
          <w:szCs w:val="22"/>
        </w:rPr>
        <w:softHyphen/>
      </w:r>
      <w:r w:rsidR="00B23E6D">
        <w:rPr>
          <w:b/>
          <w:sz w:val="22"/>
          <w:szCs w:val="22"/>
        </w:rPr>
        <w:softHyphen/>
        <w:t>____</w:t>
      </w:r>
    </w:p>
    <w:p w:rsidR="009B3A37" w:rsidRDefault="009B3A37" w:rsidP="009B3A37">
      <w:pPr>
        <w:tabs>
          <w:tab w:val="left" w:pos="6840"/>
        </w:tabs>
        <w:jc w:val="both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г. Москва</w:t>
      </w:r>
      <w:r w:rsidRPr="00A55BD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Pr="00A55BD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A55BD4">
        <w:rPr>
          <w:b/>
          <w:sz w:val="22"/>
          <w:szCs w:val="22"/>
        </w:rPr>
        <w:t xml:space="preserve">     </w:t>
      </w:r>
      <w:r w:rsidR="00E13F06">
        <w:rPr>
          <w:b/>
          <w:sz w:val="22"/>
          <w:szCs w:val="22"/>
        </w:rPr>
        <w:t xml:space="preserve">        </w:t>
      </w:r>
      <w:r w:rsidR="00C63D53">
        <w:rPr>
          <w:b/>
          <w:sz w:val="22"/>
          <w:szCs w:val="22"/>
        </w:rPr>
        <w:t xml:space="preserve"> </w:t>
      </w:r>
      <w:r w:rsidRPr="00A55BD4">
        <w:rPr>
          <w:b/>
          <w:sz w:val="22"/>
          <w:szCs w:val="22"/>
        </w:rPr>
        <w:t>«</w:t>
      </w:r>
      <w:r w:rsidR="00B23E6D">
        <w:rPr>
          <w:b/>
          <w:sz w:val="22"/>
          <w:szCs w:val="22"/>
        </w:rPr>
        <w:t>__</w:t>
      </w:r>
      <w:r w:rsidRPr="00A55BD4">
        <w:rPr>
          <w:b/>
          <w:sz w:val="22"/>
          <w:szCs w:val="22"/>
        </w:rPr>
        <w:t>»</w:t>
      </w:r>
      <w:r w:rsidR="0091655E">
        <w:rPr>
          <w:b/>
          <w:sz w:val="22"/>
          <w:szCs w:val="22"/>
        </w:rPr>
        <w:t xml:space="preserve"> </w:t>
      </w:r>
      <w:r w:rsidR="00B23E6D">
        <w:rPr>
          <w:b/>
          <w:sz w:val="22"/>
          <w:szCs w:val="22"/>
        </w:rPr>
        <w:t>______</w:t>
      </w:r>
      <w:r w:rsidR="002E01FB">
        <w:rPr>
          <w:b/>
          <w:sz w:val="22"/>
          <w:szCs w:val="22"/>
        </w:rPr>
        <w:t xml:space="preserve"> </w:t>
      </w:r>
      <w:r w:rsidR="00D5126C">
        <w:rPr>
          <w:b/>
          <w:sz w:val="22"/>
          <w:szCs w:val="22"/>
        </w:rPr>
        <w:t>201</w:t>
      </w:r>
      <w:r w:rsidR="00BE6E27">
        <w:rPr>
          <w:b/>
          <w:sz w:val="22"/>
          <w:szCs w:val="22"/>
        </w:rPr>
        <w:t>9</w:t>
      </w:r>
      <w:r w:rsidRPr="00A55BD4">
        <w:rPr>
          <w:b/>
          <w:sz w:val="22"/>
          <w:szCs w:val="22"/>
        </w:rPr>
        <w:t xml:space="preserve"> г.</w:t>
      </w:r>
    </w:p>
    <w:p w:rsidR="002E01FB" w:rsidRPr="00A55BD4" w:rsidRDefault="002E01FB" w:rsidP="009B3A37">
      <w:pPr>
        <w:tabs>
          <w:tab w:val="left" w:pos="6840"/>
        </w:tabs>
        <w:jc w:val="both"/>
        <w:rPr>
          <w:sz w:val="22"/>
          <w:szCs w:val="22"/>
        </w:rPr>
      </w:pPr>
    </w:p>
    <w:p w:rsidR="009B3A37" w:rsidRPr="00A55BD4" w:rsidRDefault="0091655E" w:rsidP="008A7E48">
      <w:pPr>
        <w:tabs>
          <w:tab w:val="left" w:pos="6840"/>
        </w:tabs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ООО «</w:t>
      </w:r>
      <w:r w:rsidR="003E1D97">
        <w:rPr>
          <w:b/>
          <w:bCs/>
          <w:sz w:val="22"/>
          <w:szCs w:val="22"/>
        </w:rPr>
        <w:t>Арспецстрой</w:t>
      </w:r>
      <w:r>
        <w:rPr>
          <w:b/>
          <w:bCs/>
          <w:sz w:val="22"/>
          <w:szCs w:val="22"/>
        </w:rPr>
        <w:t>»</w:t>
      </w:r>
      <w:r w:rsidR="009B3A37" w:rsidRPr="00A55BD4">
        <w:rPr>
          <w:b/>
          <w:bCs/>
          <w:sz w:val="22"/>
          <w:szCs w:val="22"/>
        </w:rPr>
        <w:t>,</w:t>
      </w:r>
      <w:r w:rsidR="009B3A37" w:rsidRPr="00A55BD4">
        <w:rPr>
          <w:bCs/>
          <w:sz w:val="22"/>
          <w:szCs w:val="22"/>
        </w:rPr>
        <w:t xml:space="preserve"> в лице</w:t>
      </w:r>
      <w:r>
        <w:rPr>
          <w:bCs/>
          <w:sz w:val="22"/>
          <w:szCs w:val="22"/>
        </w:rPr>
        <w:t xml:space="preserve"> генерального директора </w:t>
      </w:r>
      <w:r w:rsidR="003E1D97">
        <w:rPr>
          <w:bCs/>
          <w:sz w:val="22"/>
          <w:szCs w:val="22"/>
        </w:rPr>
        <w:t>Паносяна Паруйра Арташесовича</w:t>
      </w:r>
      <w:r w:rsidR="009B3A37" w:rsidRPr="00A55BD4">
        <w:rPr>
          <w:bCs/>
          <w:sz w:val="22"/>
          <w:szCs w:val="22"/>
        </w:rPr>
        <w:t xml:space="preserve">, действующего на основании </w:t>
      </w:r>
      <w:r w:rsidR="00DA53C3">
        <w:rPr>
          <w:bCs/>
          <w:sz w:val="22"/>
          <w:szCs w:val="22"/>
        </w:rPr>
        <w:t>Устава</w:t>
      </w:r>
      <w:r w:rsidR="009B3A37" w:rsidRPr="00A55BD4">
        <w:rPr>
          <w:sz w:val="22"/>
          <w:szCs w:val="22"/>
        </w:rPr>
        <w:t xml:space="preserve">, именуемое в дальнейшем </w:t>
      </w:r>
      <w:r w:rsidR="009B3A37" w:rsidRPr="00A55BD4">
        <w:rPr>
          <w:b/>
          <w:sz w:val="22"/>
          <w:szCs w:val="22"/>
        </w:rPr>
        <w:t>«Аренд</w:t>
      </w:r>
      <w:r w:rsidR="006B69D9">
        <w:rPr>
          <w:b/>
          <w:sz w:val="22"/>
          <w:szCs w:val="22"/>
        </w:rPr>
        <w:t>одатель</w:t>
      </w:r>
      <w:r w:rsidR="009B3A37" w:rsidRPr="00A55BD4">
        <w:rPr>
          <w:b/>
          <w:sz w:val="22"/>
          <w:szCs w:val="22"/>
        </w:rPr>
        <w:t>»</w:t>
      </w:r>
      <w:r w:rsidR="009B3A37" w:rsidRPr="00A55BD4">
        <w:rPr>
          <w:sz w:val="22"/>
          <w:szCs w:val="22"/>
        </w:rPr>
        <w:t>, с одной стороны, и</w:t>
      </w:r>
      <w:r w:rsidR="008A7E48">
        <w:rPr>
          <w:sz w:val="22"/>
          <w:szCs w:val="22"/>
        </w:rPr>
        <w:t xml:space="preserve"> </w:t>
      </w:r>
      <w:r w:rsidR="00B23E6D">
        <w:rPr>
          <w:b/>
          <w:sz w:val="22"/>
          <w:szCs w:val="22"/>
        </w:rPr>
        <w:t>______________</w:t>
      </w:r>
      <w:r w:rsidR="009B3A37" w:rsidRPr="00A55BD4">
        <w:rPr>
          <w:sz w:val="22"/>
          <w:szCs w:val="22"/>
        </w:rPr>
        <w:t>, в лице</w:t>
      </w:r>
      <w:r w:rsidR="00A82D64">
        <w:rPr>
          <w:sz w:val="22"/>
          <w:szCs w:val="22"/>
        </w:rPr>
        <w:t xml:space="preserve"> </w:t>
      </w:r>
      <w:r w:rsidR="00B23E6D">
        <w:rPr>
          <w:sz w:val="22"/>
          <w:szCs w:val="22"/>
        </w:rPr>
        <w:t>__________________________</w:t>
      </w:r>
      <w:r w:rsidR="009B3A37" w:rsidRPr="00A55BD4">
        <w:rPr>
          <w:sz w:val="22"/>
          <w:szCs w:val="22"/>
        </w:rPr>
        <w:t xml:space="preserve">, действующего </w:t>
      </w:r>
      <w:r w:rsidR="00280B24">
        <w:rPr>
          <w:sz w:val="22"/>
          <w:szCs w:val="22"/>
        </w:rPr>
        <w:t>на основании устава</w:t>
      </w:r>
      <w:r w:rsidR="009B3A37" w:rsidRPr="00A55BD4">
        <w:rPr>
          <w:sz w:val="22"/>
          <w:szCs w:val="22"/>
        </w:rPr>
        <w:t>, именуемое в дальнейшем «</w:t>
      </w:r>
      <w:r w:rsidR="009B3A37" w:rsidRPr="00A55BD4">
        <w:rPr>
          <w:b/>
          <w:sz w:val="22"/>
          <w:szCs w:val="22"/>
        </w:rPr>
        <w:t>Аренд</w:t>
      </w:r>
      <w:r w:rsidR="006B69D9">
        <w:rPr>
          <w:b/>
          <w:sz w:val="22"/>
          <w:szCs w:val="22"/>
        </w:rPr>
        <w:t>атор</w:t>
      </w:r>
      <w:r w:rsidR="009B3A37" w:rsidRPr="00A55BD4">
        <w:rPr>
          <w:sz w:val="22"/>
          <w:szCs w:val="22"/>
        </w:rPr>
        <w:t>», с другой стороны, совместно именуемые «Стороны», заключили настоящий договор о нижеследующем:</w:t>
      </w:r>
    </w:p>
    <w:p w:rsidR="009B3A37" w:rsidRPr="00A55BD4" w:rsidRDefault="009B3A37" w:rsidP="009B3A37">
      <w:pPr>
        <w:numPr>
          <w:ilvl w:val="0"/>
          <w:numId w:val="1"/>
        </w:numPr>
        <w:tabs>
          <w:tab w:val="left" w:pos="6840"/>
        </w:tabs>
        <w:spacing w:before="120"/>
        <w:ind w:left="0" w:firstLine="357"/>
        <w:jc w:val="center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Предмет договора</w:t>
      </w:r>
    </w:p>
    <w:p w:rsidR="009B3A37" w:rsidRDefault="009B3A37" w:rsidP="009B3A37">
      <w:pPr>
        <w:pStyle w:val="a4"/>
        <w:tabs>
          <w:tab w:val="clear" w:pos="0"/>
          <w:tab w:val="clear" w:pos="959"/>
          <w:tab w:val="clear" w:pos="9590"/>
          <w:tab w:val="left" w:pos="900"/>
        </w:tabs>
        <w:ind w:right="-10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1.1 </w:t>
      </w:r>
      <w:r w:rsidR="00C12DA4" w:rsidRPr="00B9485E">
        <w:rPr>
          <w:rFonts w:ascii="Times New Roman" w:hAnsi="Times New Roman"/>
          <w:sz w:val="24"/>
          <w:szCs w:val="24"/>
        </w:rPr>
        <w:t>Арендодатель предоставляет Арендатору во временное пользование, за плату строительную технику с предоставлением услуг оператора по управлению строительной техникой</w:t>
      </w:r>
      <w:r w:rsidR="00C12DA4">
        <w:rPr>
          <w:rFonts w:ascii="Times New Roman" w:hAnsi="Times New Roman"/>
          <w:sz w:val="24"/>
          <w:szCs w:val="24"/>
        </w:rPr>
        <w:t xml:space="preserve"> на основании заявок Арендатора</w:t>
      </w:r>
      <w:r w:rsidR="00C06BD9">
        <w:rPr>
          <w:rFonts w:ascii="Times New Roman" w:hAnsi="Times New Roman"/>
          <w:sz w:val="24"/>
          <w:szCs w:val="24"/>
        </w:rPr>
        <w:t xml:space="preserve">, по согласованной стоимости </w:t>
      </w:r>
      <w:r w:rsidR="00283235">
        <w:rPr>
          <w:rFonts w:ascii="Times New Roman" w:hAnsi="Times New Roman"/>
          <w:bCs/>
          <w:sz w:val="22"/>
          <w:szCs w:val="22"/>
        </w:rPr>
        <w:t>указанн</w:t>
      </w:r>
      <w:r w:rsidR="00C06BD9">
        <w:rPr>
          <w:rFonts w:ascii="Times New Roman" w:hAnsi="Times New Roman"/>
          <w:bCs/>
          <w:sz w:val="22"/>
          <w:szCs w:val="22"/>
        </w:rPr>
        <w:t>ой</w:t>
      </w:r>
      <w:r w:rsidR="00283235">
        <w:rPr>
          <w:rFonts w:ascii="Times New Roman" w:hAnsi="Times New Roman"/>
          <w:bCs/>
          <w:sz w:val="22"/>
          <w:szCs w:val="22"/>
        </w:rPr>
        <w:t xml:space="preserve"> в приложении №1 к настоящему договору</w:t>
      </w:r>
      <w:r w:rsidRPr="00B84E96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1A65BF" w:rsidRDefault="009B3A37" w:rsidP="009B3A37">
      <w:pPr>
        <w:pStyle w:val="a4"/>
        <w:tabs>
          <w:tab w:val="clear" w:pos="0"/>
          <w:tab w:val="clear" w:pos="959"/>
          <w:tab w:val="clear" w:pos="9590"/>
          <w:tab w:val="left" w:pos="900"/>
        </w:tabs>
        <w:ind w:right="-10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1.2.</w:t>
      </w:r>
      <w:r w:rsidRPr="00B84E96">
        <w:rPr>
          <w:rFonts w:ascii="Times New Roman" w:hAnsi="Times New Roman"/>
          <w:bCs/>
          <w:sz w:val="22"/>
          <w:szCs w:val="22"/>
        </w:rPr>
        <w:t xml:space="preserve"> </w:t>
      </w:r>
      <w:r w:rsidR="002E34BC">
        <w:rPr>
          <w:rFonts w:ascii="Times New Roman" w:hAnsi="Times New Roman"/>
          <w:bCs/>
          <w:sz w:val="22"/>
          <w:szCs w:val="22"/>
        </w:rPr>
        <w:t>Строительная техника</w:t>
      </w:r>
      <w:r w:rsidRPr="00B84E96">
        <w:rPr>
          <w:rFonts w:ascii="Times New Roman" w:hAnsi="Times New Roman"/>
          <w:bCs/>
          <w:sz w:val="22"/>
          <w:szCs w:val="22"/>
        </w:rPr>
        <w:t xml:space="preserve"> предоставляется для выполнения </w:t>
      </w:r>
      <w:r w:rsidR="00C06BD9">
        <w:rPr>
          <w:rFonts w:ascii="Times New Roman" w:hAnsi="Times New Roman"/>
          <w:bCs/>
          <w:sz w:val="22"/>
          <w:szCs w:val="22"/>
        </w:rPr>
        <w:t xml:space="preserve">строительных </w:t>
      </w:r>
      <w:r w:rsidRPr="00B84E96">
        <w:rPr>
          <w:rFonts w:ascii="Times New Roman" w:hAnsi="Times New Roman"/>
          <w:bCs/>
          <w:sz w:val="22"/>
          <w:szCs w:val="22"/>
        </w:rPr>
        <w:t xml:space="preserve">работ на </w:t>
      </w:r>
      <w:r w:rsidR="00C06BD9">
        <w:rPr>
          <w:rFonts w:ascii="Times New Roman" w:hAnsi="Times New Roman"/>
          <w:bCs/>
          <w:sz w:val="22"/>
          <w:szCs w:val="22"/>
        </w:rPr>
        <w:t xml:space="preserve">строительных </w:t>
      </w:r>
      <w:r w:rsidRPr="00B84E96">
        <w:rPr>
          <w:rFonts w:ascii="Times New Roman" w:hAnsi="Times New Roman"/>
          <w:bCs/>
          <w:sz w:val="22"/>
          <w:szCs w:val="22"/>
        </w:rPr>
        <w:t>объект</w:t>
      </w:r>
      <w:r w:rsidR="004A2C50">
        <w:rPr>
          <w:rFonts w:ascii="Times New Roman" w:hAnsi="Times New Roman"/>
          <w:bCs/>
          <w:sz w:val="22"/>
          <w:szCs w:val="22"/>
        </w:rPr>
        <w:t xml:space="preserve">ах </w:t>
      </w:r>
      <w:r w:rsidR="00C06BD9">
        <w:rPr>
          <w:rFonts w:ascii="Times New Roman" w:hAnsi="Times New Roman"/>
          <w:bCs/>
          <w:sz w:val="22"/>
          <w:szCs w:val="22"/>
        </w:rPr>
        <w:t>Арендатора</w:t>
      </w:r>
    </w:p>
    <w:p w:rsidR="009B3A37" w:rsidRPr="00BE02F3" w:rsidRDefault="001A65BF" w:rsidP="009B3A37">
      <w:pPr>
        <w:pStyle w:val="a4"/>
        <w:tabs>
          <w:tab w:val="clear" w:pos="0"/>
          <w:tab w:val="clear" w:pos="959"/>
          <w:tab w:val="clear" w:pos="9590"/>
          <w:tab w:val="left" w:pos="900"/>
        </w:tabs>
        <w:ind w:right="-10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1.3.</w:t>
      </w:r>
      <w:r w:rsidRPr="001A65BF">
        <w:rPr>
          <w:rFonts w:ascii="Times New Roman" w:hAnsi="Times New Roman"/>
          <w:sz w:val="24"/>
          <w:szCs w:val="24"/>
        </w:rPr>
        <w:t xml:space="preserve"> </w:t>
      </w:r>
      <w:r w:rsidRPr="00B9485E">
        <w:rPr>
          <w:rFonts w:ascii="Times New Roman" w:hAnsi="Times New Roman"/>
          <w:sz w:val="24"/>
          <w:szCs w:val="24"/>
        </w:rPr>
        <w:t>Указанная строительная техника, передаваемая в аренду, находится в исправном состоянии, отвечающем требованиям, предъявляемым к эксплуатируемым средствам</w:t>
      </w:r>
      <w:r>
        <w:rPr>
          <w:rFonts w:ascii="Times New Roman" w:hAnsi="Times New Roman"/>
          <w:sz w:val="24"/>
          <w:szCs w:val="24"/>
        </w:rPr>
        <w:t xml:space="preserve"> данного вида</w:t>
      </w:r>
      <w:r w:rsidRPr="00B9485E">
        <w:rPr>
          <w:rFonts w:ascii="Times New Roman" w:hAnsi="Times New Roman"/>
          <w:sz w:val="24"/>
          <w:szCs w:val="24"/>
        </w:rPr>
        <w:t>.</w:t>
      </w:r>
    </w:p>
    <w:p w:rsidR="009B3A37" w:rsidRPr="00A55BD4" w:rsidRDefault="009B3A37" w:rsidP="009B3A37">
      <w:pPr>
        <w:numPr>
          <w:ilvl w:val="0"/>
          <w:numId w:val="1"/>
        </w:numPr>
        <w:tabs>
          <w:tab w:val="left" w:pos="6840"/>
        </w:tabs>
        <w:spacing w:before="120"/>
        <w:ind w:left="0" w:firstLine="357"/>
        <w:jc w:val="center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Права и обязанности Сторон.</w:t>
      </w:r>
    </w:p>
    <w:p w:rsidR="009B3A37" w:rsidRPr="00A55BD4" w:rsidRDefault="009B3A37" w:rsidP="009B3A37">
      <w:pPr>
        <w:numPr>
          <w:ilvl w:val="1"/>
          <w:numId w:val="1"/>
        </w:numPr>
        <w:tabs>
          <w:tab w:val="left" w:pos="6840"/>
        </w:tabs>
        <w:ind w:left="0" w:firstLine="360"/>
        <w:jc w:val="both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Арендодатель обязуется</w:t>
      </w:r>
    </w:p>
    <w:p w:rsidR="009B3A37" w:rsidRPr="00A55BD4" w:rsidRDefault="009B3A37" w:rsidP="009B3A37">
      <w:pPr>
        <w:tabs>
          <w:tab w:val="left" w:pos="6840"/>
        </w:tabs>
        <w:ind w:left="360"/>
        <w:jc w:val="both"/>
        <w:rPr>
          <w:sz w:val="22"/>
          <w:szCs w:val="22"/>
        </w:rPr>
      </w:pPr>
      <w:r w:rsidRPr="00A55BD4">
        <w:rPr>
          <w:bCs/>
          <w:sz w:val="22"/>
          <w:szCs w:val="22"/>
        </w:rPr>
        <w:t xml:space="preserve">2.1.1. </w:t>
      </w:r>
      <w:r w:rsidRPr="00A55BD4">
        <w:rPr>
          <w:sz w:val="22"/>
          <w:szCs w:val="22"/>
        </w:rPr>
        <w:t xml:space="preserve">Обеспечить Арендатора исправной </w:t>
      </w:r>
      <w:r w:rsidR="00283235">
        <w:rPr>
          <w:sz w:val="22"/>
          <w:szCs w:val="22"/>
        </w:rPr>
        <w:t>спец</w:t>
      </w:r>
      <w:r w:rsidRPr="00A55BD4">
        <w:rPr>
          <w:sz w:val="22"/>
          <w:szCs w:val="22"/>
        </w:rPr>
        <w:t xml:space="preserve">техникой </w:t>
      </w:r>
      <w:r w:rsidR="00283235">
        <w:rPr>
          <w:sz w:val="22"/>
          <w:szCs w:val="22"/>
        </w:rPr>
        <w:t>с оператором</w:t>
      </w:r>
      <w:r w:rsidRPr="00A55BD4">
        <w:rPr>
          <w:sz w:val="22"/>
          <w:szCs w:val="22"/>
        </w:rPr>
        <w:t xml:space="preserve">. </w:t>
      </w:r>
    </w:p>
    <w:p w:rsidR="009B3A37" w:rsidRPr="00A55BD4" w:rsidRDefault="009B3A37" w:rsidP="009B3A37">
      <w:pPr>
        <w:tabs>
          <w:tab w:val="left" w:pos="6840"/>
        </w:tabs>
        <w:ind w:left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2.1.2. Поддерживать в исправном состоянии предоставляемую </w:t>
      </w:r>
      <w:r w:rsidR="00283235">
        <w:rPr>
          <w:sz w:val="22"/>
          <w:szCs w:val="22"/>
        </w:rPr>
        <w:t>спец</w:t>
      </w:r>
      <w:r w:rsidRPr="00A55BD4">
        <w:rPr>
          <w:sz w:val="22"/>
          <w:szCs w:val="22"/>
        </w:rPr>
        <w:t>технику, устранять возникшие в процессе работы поломки (неисправности) за свой счет в минимально-возможные сроки.</w:t>
      </w:r>
    </w:p>
    <w:p w:rsidR="009B3A37" w:rsidRPr="00A55BD4" w:rsidRDefault="009B3A37" w:rsidP="009B3A37">
      <w:pPr>
        <w:tabs>
          <w:tab w:val="left" w:pos="6840"/>
        </w:tabs>
        <w:ind w:left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2.1.3.</w:t>
      </w:r>
      <w:r w:rsidR="00A714C5">
        <w:rPr>
          <w:sz w:val="22"/>
          <w:szCs w:val="22"/>
        </w:rPr>
        <w:t xml:space="preserve"> Своевременно проводить техническое обслуживание спецтехники.</w:t>
      </w:r>
    </w:p>
    <w:p w:rsidR="009B3A37" w:rsidRPr="002E34BC" w:rsidRDefault="00283235" w:rsidP="00A714C5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2E34BC">
        <w:rPr>
          <w:sz w:val="22"/>
          <w:szCs w:val="22"/>
        </w:rPr>
        <w:t>Доставить спецтехнику на объект и с объекта Арендатора своими силами, за счет Арендатора</w:t>
      </w:r>
      <w:r w:rsidR="00A714C5" w:rsidRPr="002E34BC">
        <w:rPr>
          <w:sz w:val="22"/>
          <w:szCs w:val="22"/>
        </w:rPr>
        <w:t>.</w:t>
      </w:r>
    </w:p>
    <w:p w:rsidR="00283235" w:rsidRPr="002E34BC" w:rsidRDefault="00283235" w:rsidP="00A714C5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2E34BC">
        <w:rPr>
          <w:sz w:val="22"/>
          <w:szCs w:val="22"/>
        </w:rPr>
        <w:t>В процессе производства работ Арендодатель должен соблюдать и нести ответственность за выполнение Федерального закона «Об основах охраны труда в РФ» и Правил пожарной безопасности в РФ (ППБ01-03) и техники безопасности.</w:t>
      </w:r>
    </w:p>
    <w:p w:rsidR="00434BDC" w:rsidRPr="00A15585" w:rsidRDefault="00434BDC" w:rsidP="00434BDC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A15585">
        <w:rPr>
          <w:sz w:val="22"/>
          <w:szCs w:val="22"/>
        </w:rPr>
        <w:t>.Передать Арендатору по акту приема-передачи обусловленную строительную технику, являющуюся объектом аренды.</w:t>
      </w:r>
    </w:p>
    <w:p w:rsidR="00434BDC" w:rsidRPr="00A15585" w:rsidRDefault="00434BDC" w:rsidP="00434BDC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A15585">
        <w:rPr>
          <w:sz w:val="22"/>
          <w:szCs w:val="22"/>
        </w:rPr>
        <w:t>Строительная техника передается в рабочем состоянии и заправленной топливом из расчета норм расхода на производственную эксплуатацию в течение 8 часов.</w:t>
      </w:r>
    </w:p>
    <w:p w:rsidR="002E34BC" w:rsidRPr="00A15585" w:rsidRDefault="00434BDC" w:rsidP="002E34BC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A15585">
        <w:rPr>
          <w:sz w:val="22"/>
          <w:szCs w:val="22"/>
        </w:rPr>
        <w:t>Предоставить необходимое количество работников - операторов по управлению переданной в аренду строительной техникой, обладающих необходимыми знаниями и квалификацией для ос</w:t>
      </w:r>
      <w:r w:rsidR="002E34BC" w:rsidRPr="00A15585">
        <w:rPr>
          <w:sz w:val="22"/>
          <w:szCs w:val="22"/>
        </w:rPr>
        <w:t>уществления управления техникой, обеспечить соответствие квалификации операторов требованиям практики эксплуатации Техники данного вида.</w:t>
      </w:r>
    </w:p>
    <w:p w:rsidR="00434BDC" w:rsidRPr="00A15585" w:rsidRDefault="00434BDC" w:rsidP="006F50B5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A15585">
        <w:rPr>
          <w:sz w:val="22"/>
          <w:szCs w:val="22"/>
        </w:rPr>
        <w:t>В случае необходимости длительного ремонта вышедшей из строя арендуемой строительной техники Арендодатель на время ремонта предоставляет Арендатору резервную технику.</w:t>
      </w:r>
    </w:p>
    <w:p w:rsidR="002E34BC" w:rsidRPr="00A15585" w:rsidRDefault="002E34BC" w:rsidP="002E34BC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A15585">
        <w:rPr>
          <w:sz w:val="22"/>
          <w:szCs w:val="22"/>
        </w:rPr>
        <w:t>Своевременно и за свой счет производить заправку техники горюче-смазочными материалами, если иное не предусмотрено сторонами Договора.</w:t>
      </w:r>
    </w:p>
    <w:p w:rsidR="002E34BC" w:rsidRPr="00A15585" w:rsidRDefault="002E34BC" w:rsidP="002E34BC">
      <w:pPr>
        <w:numPr>
          <w:ilvl w:val="2"/>
          <w:numId w:val="5"/>
        </w:numPr>
        <w:tabs>
          <w:tab w:val="clear" w:pos="1080"/>
          <w:tab w:val="num" w:pos="993"/>
          <w:tab w:val="left" w:pos="6840"/>
        </w:tabs>
        <w:jc w:val="both"/>
        <w:rPr>
          <w:sz w:val="22"/>
          <w:szCs w:val="22"/>
        </w:rPr>
      </w:pPr>
      <w:r w:rsidRPr="00A15585">
        <w:rPr>
          <w:sz w:val="22"/>
          <w:szCs w:val="22"/>
        </w:rPr>
        <w:t>В течение срока действия настоящего Договора поддерживать надлежащее состояние техники, в том числе:  осуществлять текущий и капитальный ремонт техники, проводить регламентное техническое обслуживание последней в сроки и время, согласованные сторонами.</w:t>
      </w:r>
    </w:p>
    <w:p w:rsidR="009B3A37" w:rsidRPr="00A55BD4" w:rsidRDefault="009B3A37" w:rsidP="00A714C5">
      <w:pPr>
        <w:numPr>
          <w:ilvl w:val="1"/>
          <w:numId w:val="5"/>
        </w:numPr>
        <w:tabs>
          <w:tab w:val="clear" w:pos="675"/>
          <w:tab w:val="num" w:pos="567"/>
          <w:tab w:val="left" w:pos="6840"/>
        </w:tabs>
        <w:ind w:left="567" w:hanging="425"/>
        <w:jc w:val="both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Арендодатель имеет право: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A55BD4">
        <w:rPr>
          <w:sz w:val="22"/>
          <w:szCs w:val="22"/>
        </w:rPr>
        <w:t>Приостановить работу техники в одностороннем порядке с обязательным уведомлением об этом Арендатора не позднее, чем за три календарных дня до предполагаемого д</w:t>
      </w:r>
      <w:r w:rsidR="00A714C5">
        <w:rPr>
          <w:sz w:val="22"/>
          <w:szCs w:val="22"/>
        </w:rPr>
        <w:t>н</w:t>
      </w:r>
      <w:r w:rsidRPr="00A55BD4">
        <w:rPr>
          <w:sz w:val="22"/>
          <w:szCs w:val="22"/>
        </w:rPr>
        <w:t>я приостановления, при условии:</w:t>
      </w:r>
    </w:p>
    <w:p w:rsidR="009B3A37" w:rsidRPr="00A55BD4" w:rsidRDefault="009B3A37" w:rsidP="009B3A37">
      <w:pPr>
        <w:numPr>
          <w:ilvl w:val="0"/>
          <w:numId w:val="2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Невыполнения Арендатором обязательст</w:t>
      </w:r>
      <w:r w:rsidR="00055B49">
        <w:rPr>
          <w:sz w:val="22"/>
          <w:szCs w:val="22"/>
        </w:rPr>
        <w:t>в, предусмотренных п.2.3.1-2.3.9</w:t>
      </w:r>
      <w:r w:rsidRPr="00A55BD4">
        <w:rPr>
          <w:sz w:val="22"/>
          <w:szCs w:val="22"/>
        </w:rPr>
        <w:t xml:space="preserve"> настоящего Договора.</w:t>
      </w:r>
    </w:p>
    <w:p w:rsidR="009B3A37" w:rsidRPr="00A55BD4" w:rsidRDefault="009B3A37" w:rsidP="009B3A37">
      <w:pPr>
        <w:numPr>
          <w:ilvl w:val="0"/>
          <w:numId w:val="2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Нарушение Арендатором условий расчетов по настоящему Договору.</w:t>
      </w:r>
    </w:p>
    <w:p w:rsidR="009B3A37" w:rsidRPr="00A55BD4" w:rsidRDefault="009B3A37" w:rsidP="009B3A37">
      <w:pPr>
        <w:tabs>
          <w:tab w:val="left" w:pos="6840"/>
        </w:tabs>
        <w:ind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В случаях, указанных в абзацах </w:t>
      </w:r>
      <w:r w:rsidR="00DC3EDC">
        <w:rPr>
          <w:sz w:val="22"/>
          <w:szCs w:val="22"/>
        </w:rPr>
        <w:t>2.1.1-2.1.4</w:t>
      </w:r>
      <w:r w:rsidRPr="00A55BD4">
        <w:rPr>
          <w:sz w:val="22"/>
          <w:szCs w:val="22"/>
        </w:rPr>
        <w:t xml:space="preserve"> настоящего </w:t>
      </w:r>
      <w:r w:rsidR="00DC3EDC">
        <w:rPr>
          <w:sz w:val="22"/>
          <w:szCs w:val="22"/>
        </w:rPr>
        <w:t>договора</w:t>
      </w:r>
      <w:r w:rsidRPr="00A55BD4">
        <w:rPr>
          <w:sz w:val="22"/>
          <w:szCs w:val="22"/>
        </w:rPr>
        <w:t>, Исполнитель не несет ответственности за возникшие у Арендатора вследствие остановки работы техники убытки.</w:t>
      </w:r>
    </w:p>
    <w:p w:rsidR="002E01FB" w:rsidRPr="00A55BD4" w:rsidRDefault="009B3A37" w:rsidP="00A714C5">
      <w:pPr>
        <w:numPr>
          <w:ilvl w:val="1"/>
          <w:numId w:val="14"/>
        </w:numPr>
        <w:tabs>
          <w:tab w:val="left" w:pos="709"/>
        </w:tabs>
        <w:ind w:hanging="428"/>
        <w:jc w:val="both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Арендатор обязуется: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Предупреждать Арендодателя об отказе </w:t>
      </w:r>
      <w:r w:rsidR="00545E9F">
        <w:rPr>
          <w:sz w:val="22"/>
          <w:szCs w:val="22"/>
        </w:rPr>
        <w:t xml:space="preserve">от </w:t>
      </w:r>
      <w:r w:rsidRPr="00A55BD4">
        <w:rPr>
          <w:sz w:val="22"/>
          <w:szCs w:val="22"/>
        </w:rPr>
        <w:t xml:space="preserve">предоставления услуг техники в письменном виде (по факсимильной связи) не позднее, чем за </w:t>
      </w:r>
      <w:r w:rsidR="00BD34AA">
        <w:rPr>
          <w:sz w:val="22"/>
          <w:szCs w:val="22"/>
        </w:rPr>
        <w:t>три</w:t>
      </w:r>
      <w:r w:rsidRPr="00A55BD4">
        <w:rPr>
          <w:sz w:val="22"/>
          <w:szCs w:val="22"/>
        </w:rPr>
        <w:t xml:space="preserve"> календарных дн</w:t>
      </w:r>
      <w:r w:rsidR="00BD34AA">
        <w:rPr>
          <w:sz w:val="22"/>
          <w:szCs w:val="22"/>
        </w:rPr>
        <w:t>я</w:t>
      </w:r>
      <w:r w:rsidRPr="00A55BD4">
        <w:rPr>
          <w:sz w:val="22"/>
          <w:szCs w:val="22"/>
        </w:rPr>
        <w:t>.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До начала работ предоставить Арендодателю предварительно согласованные Сторонами ППР и/или технологические карты на работу грузоподъемной техники.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Обеспечить хранение и сохранность техники и навесного оборудования</w:t>
      </w:r>
      <w:r w:rsidR="00DC3EDC">
        <w:rPr>
          <w:sz w:val="22"/>
          <w:szCs w:val="22"/>
        </w:rPr>
        <w:t>,</w:t>
      </w:r>
      <w:r w:rsidRPr="00A55BD4">
        <w:rPr>
          <w:sz w:val="22"/>
          <w:szCs w:val="22"/>
        </w:rPr>
        <w:t xml:space="preserve"> указанного в </w:t>
      </w:r>
      <w:r w:rsidR="00DC3EDC">
        <w:rPr>
          <w:sz w:val="22"/>
          <w:szCs w:val="22"/>
        </w:rPr>
        <w:t>дополнительном соглашении №1 к настоящему договору,</w:t>
      </w:r>
      <w:r w:rsidRPr="00A55BD4">
        <w:rPr>
          <w:sz w:val="22"/>
          <w:szCs w:val="22"/>
        </w:rPr>
        <w:t xml:space="preserve"> на объекте круглосуточно.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Обеспечить подъездные пути и рабочую площадку для техники.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lastRenderedPageBreak/>
        <w:t>К началу производства работ предоставить Арендодателю площадку для стоянки техники, подъездные автомобильные дороги, горячую воду для разогрева механизмов в зимнее время, освещение строительной площадки</w:t>
      </w:r>
      <w:r w:rsidR="00DC3EDC">
        <w:rPr>
          <w:sz w:val="22"/>
          <w:szCs w:val="22"/>
        </w:rPr>
        <w:t>.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Обеспечить очистку, мойку колес</w:t>
      </w:r>
      <w:r w:rsidR="00055B49">
        <w:rPr>
          <w:sz w:val="22"/>
          <w:szCs w:val="22"/>
        </w:rPr>
        <w:t xml:space="preserve"> спец</w:t>
      </w:r>
      <w:r w:rsidRPr="00A55BD4">
        <w:rPr>
          <w:sz w:val="22"/>
          <w:szCs w:val="22"/>
        </w:rPr>
        <w:t>техники, выезжающей за пределы территории строительства, за исключением техники на гусеничном ходу.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Ежедневно подтверждать использование техники на объекте записью в путевом листе (по форме </w:t>
      </w:r>
      <w:r w:rsidR="00DC3EDC">
        <w:rPr>
          <w:sz w:val="22"/>
          <w:szCs w:val="22"/>
        </w:rPr>
        <w:t>Арендодателя</w:t>
      </w:r>
      <w:r w:rsidRPr="00A55BD4">
        <w:rPr>
          <w:sz w:val="22"/>
          <w:szCs w:val="22"/>
        </w:rPr>
        <w:t>) о количестве отработанных машино-часов и заверять подписью уполномоченного представителя</w:t>
      </w:r>
      <w:r w:rsidR="00DC3EDC">
        <w:rPr>
          <w:sz w:val="22"/>
          <w:szCs w:val="22"/>
        </w:rPr>
        <w:t xml:space="preserve"> или штампом </w:t>
      </w:r>
      <w:r w:rsidRPr="00A55BD4">
        <w:rPr>
          <w:sz w:val="22"/>
          <w:szCs w:val="22"/>
        </w:rPr>
        <w:t xml:space="preserve"> Арендатора</w:t>
      </w:r>
      <w:r w:rsidR="00DC3EDC">
        <w:rPr>
          <w:sz w:val="22"/>
          <w:szCs w:val="22"/>
        </w:rPr>
        <w:t>,</w:t>
      </w:r>
      <w:r w:rsidRPr="00A55BD4">
        <w:rPr>
          <w:sz w:val="22"/>
          <w:szCs w:val="22"/>
        </w:rPr>
        <w:t xml:space="preserve"> и</w:t>
      </w:r>
      <w:r w:rsidR="00DC3EDC">
        <w:rPr>
          <w:sz w:val="22"/>
          <w:szCs w:val="22"/>
        </w:rPr>
        <w:t>ли</w:t>
      </w:r>
      <w:r w:rsidRPr="00A55BD4">
        <w:rPr>
          <w:sz w:val="22"/>
          <w:szCs w:val="22"/>
        </w:rPr>
        <w:t xml:space="preserve"> штампом</w:t>
      </w:r>
      <w:r w:rsidR="00DC3EDC">
        <w:rPr>
          <w:sz w:val="22"/>
          <w:szCs w:val="22"/>
        </w:rPr>
        <w:t xml:space="preserve"> и печатью совместно</w:t>
      </w:r>
      <w:r w:rsidRPr="00A55BD4">
        <w:rPr>
          <w:sz w:val="22"/>
          <w:szCs w:val="22"/>
        </w:rPr>
        <w:t>.</w:t>
      </w:r>
    </w:p>
    <w:p w:rsidR="009B3A37" w:rsidRPr="00A55BD4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В процессе производства работ соблюдать и нести ответственность за выполнение Федерального закона «Об основах охраны труда в РФ» и Правил пожарной безопасности в РФ (ППБ01-03) и техники безопасности.</w:t>
      </w:r>
    </w:p>
    <w:p w:rsidR="009B3A37" w:rsidRDefault="009B3A37" w:rsidP="00A714C5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Производить оплату предоставленных услуг Арендодателя на условиях настоящего Договора.</w:t>
      </w:r>
    </w:p>
    <w:p w:rsidR="00055B49" w:rsidRPr="00055B49" w:rsidRDefault="00055B49" w:rsidP="00055B49">
      <w:pPr>
        <w:numPr>
          <w:ilvl w:val="2"/>
          <w:numId w:val="14"/>
        </w:numPr>
        <w:tabs>
          <w:tab w:val="left" w:pos="993"/>
        </w:tabs>
        <w:ind w:left="0" w:firstLine="360"/>
        <w:jc w:val="both"/>
        <w:rPr>
          <w:sz w:val="22"/>
          <w:szCs w:val="22"/>
        </w:rPr>
      </w:pPr>
      <w:r w:rsidRPr="00055B49">
        <w:rPr>
          <w:sz w:val="22"/>
          <w:szCs w:val="22"/>
        </w:rPr>
        <w:t xml:space="preserve">Арендатор обязуется на протяжении срока аренды обеспечить оператора </w:t>
      </w:r>
      <w:r>
        <w:rPr>
          <w:sz w:val="22"/>
          <w:szCs w:val="22"/>
        </w:rPr>
        <w:t>спецтехники</w:t>
      </w:r>
      <w:r w:rsidRPr="00055B49">
        <w:rPr>
          <w:sz w:val="22"/>
          <w:szCs w:val="22"/>
        </w:rPr>
        <w:t xml:space="preserve"> местом</w:t>
      </w:r>
    </w:p>
    <w:p w:rsidR="00055B49" w:rsidRDefault="00055B49" w:rsidP="00055B49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отдыха и местом для хранения ГСМ и запасных колес для погрузчика, своими силами и за свой счет</w:t>
      </w:r>
      <w:r w:rsidRPr="00F12107">
        <w:rPr>
          <w:sz w:val="22"/>
          <w:szCs w:val="22"/>
        </w:rPr>
        <w:t>.</w:t>
      </w:r>
    </w:p>
    <w:p w:rsidR="009B3A37" w:rsidRPr="00A55BD4" w:rsidRDefault="009B3A37" w:rsidP="00846CBF">
      <w:pPr>
        <w:numPr>
          <w:ilvl w:val="1"/>
          <w:numId w:val="14"/>
        </w:numPr>
        <w:tabs>
          <w:tab w:val="left" w:pos="851"/>
        </w:tabs>
        <w:jc w:val="both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Арендатор имеет право:</w:t>
      </w:r>
    </w:p>
    <w:p w:rsidR="009B3A37" w:rsidRPr="00A55BD4" w:rsidRDefault="009B3A37" w:rsidP="0098354D">
      <w:pPr>
        <w:numPr>
          <w:ilvl w:val="2"/>
          <w:numId w:val="14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Требовать </w:t>
      </w:r>
      <w:r w:rsidR="001A1CE7">
        <w:rPr>
          <w:sz w:val="22"/>
          <w:szCs w:val="22"/>
        </w:rPr>
        <w:t xml:space="preserve">от </w:t>
      </w:r>
      <w:r w:rsidRPr="00A55BD4">
        <w:rPr>
          <w:sz w:val="22"/>
          <w:szCs w:val="22"/>
        </w:rPr>
        <w:t xml:space="preserve">исполнения </w:t>
      </w:r>
      <w:r w:rsidR="008709BD">
        <w:rPr>
          <w:sz w:val="22"/>
          <w:szCs w:val="22"/>
        </w:rPr>
        <w:t xml:space="preserve">соблюдения </w:t>
      </w:r>
      <w:r w:rsidRPr="00A55BD4">
        <w:rPr>
          <w:sz w:val="22"/>
          <w:szCs w:val="22"/>
        </w:rPr>
        <w:t>в полном объеме обязательств Арендодателя в соответствии с п.2.1  настоящего Договора.</w:t>
      </w:r>
    </w:p>
    <w:p w:rsidR="009B3A37" w:rsidRPr="00A55BD4" w:rsidRDefault="009B3A37" w:rsidP="00C2739E">
      <w:pPr>
        <w:numPr>
          <w:ilvl w:val="0"/>
          <w:numId w:val="17"/>
        </w:numPr>
        <w:tabs>
          <w:tab w:val="left" w:pos="851"/>
        </w:tabs>
        <w:spacing w:before="120"/>
        <w:ind w:left="0" w:firstLine="284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Стоимость работ</w:t>
      </w:r>
    </w:p>
    <w:p w:rsidR="009B3A37" w:rsidRDefault="009B3A37" w:rsidP="00C2739E">
      <w:pPr>
        <w:numPr>
          <w:ilvl w:val="1"/>
          <w:numId w:val="18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36027D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аренды </w:t>
      </w:r>
      <w:r w:rsidR="00846CBF">
        <w:rPr>
          <w:b/>
          <w:bCs/>
          <w:i/>
          <w:sz w:val="22"/>
          <w:szCs w:val="22"/>
        </w:rPr>
        <w:t xml:space="preserve">спецтехники </w:t>
      </w:r>
      <w:r w:rsidR="00136228">
        <w:rPr>
          <w:bCs/>
          <w:sz w:val="22"/>
          <w:szCs w:val="22"/>
        </w:rPr>
        <w:t xml:space="preserve">с </w:t>
      </w:r>
      <w:r w:rsidR="00846CBF">
        <w:rPr>
          <w:bCs/>
          <w:sz w:val="22"/>
          <w:szCs w:val="22"/>
        </w:rPr>
        <w:t>навесным оборудованием</w:t>
      </w:r>
      <w:r w:rsidR="00136228">
        <w:rPr>
          <w:bCs/>
          <w:sz w:val="22"/>
          <w:szCs w:val="22"/>
        </w:rPr>
        <w:t>,</w:t>
      </w:r>
      <w:r>
        <w:rPr>
          <w:b/>
          <w:bCs/>
          <w:i/>
          <w:sz w:val="22"/>
          <w:szCs w:val="22"/>
        </w:rPr>
        <w:t xml:space="preserve"> </w:t>
      </w:r>
      <w:r w:rsidRPr="001467C8">
        <w:rPr>
          <w:sz w:val="22"/>
          <w:szCs w:val="22"/>
        </w:rPr>
        <w:t>водителем</w:t>
      </w:r>
      <w:r>
        <w:rPr>
          <w:sz w:val="22"/>
          <w:szCs w:val="22"/>
        </w:rPr>
        <w:t xml:space="preserve"> и</w:t>
      </w:r>
      <w:r w:rsidR="00E13F06">
        <w:rPr>
          <w:sz w:val="22"/>
          <w:szCs w:val="22"/>
        </w:rPr>
        <w:t xml:space="preserve"> </w:t>
      </w:r>
      <w:r>
        <w:rPr>
          <w:sz w:val="22"/>
          <w:szCs w:val="22"/>
        </w:rPr>
        <w:t>топлив</w:t>
      </w:r>
      <w:r w:rsidR="00846CBF">
        <w:rPr>
          <w:sz w:val="22"/>
          <w:szCs w:val="22"/>
        </w:rPr>
        <w:t>ом</w:t>
      </w:r>
      <w:r w:rsidRPr="001467C8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пределяется </w:t>
      </w:r>
      <w:r w:rsidR="00846CBF">
        <w:rPr>
          <w:sz w:val="22"/>
          <w:szCs w:val="22"/>
        </w:rPr>
        <w:t xml:space="preserve">в приложении №1 настоящего договора из расчета минимальной машина-смены, составляющей </w:t>
      </w:r>
      <w:r w:rsidR="00280B24">
        <w:rPr>
          <w:sz w:val="22"/>
          <w:szCs w:val="22"/>
        </w:rPr>
        <w:t>8</w:t>
      </w:r>
      <w:r w:rsidR="00846CBF">
        <w:rPr>
          <w:sz w:val="22"/>
          <w:szCs w:val="22"/>
        </w:rPr>
        <w:t xml:space="preserve"> часов.</w:t>
      </w:r>
    </w:p>
    <w:p w:rsidR="009B3A37" w:rsidRPr="00A55BD4" w:rsidRDefault="009B3A37" w:rsidP="0098354D">
      <w:pPr>
        <w:numPr>
          <w:ilvl w:val="1"/>
          <w:numId w:val="16"/>
        </w:numPr>
        <w:tabs>
          <w:tab w:val="left" w:pos="851"/>
        </w:tabs>
        <w:spacing w:before="120"/>
        <w:ind w:left="851" w:hanging="425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Порядок расчетов.</w:t>
      </w:r>
    </w:p>
    <w:p w:rsidR="009B3A37" w:rsidRDefault="009B3A37" w:rsidP="0098354D">
      <w:pPr>
        <w:numPr>
          <w:ilvl w:val="1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 w:rsidRPr="00A55BD4">
        <w:rPr>
          <w:sz w:val="22"/>
          <w:szCs w:val="22"/>
        </w:rPr>
        <w:t>Сторонами согласован следующий порядок расчетов за оказанные по настоящему Договору услуги:</w:t>
      </w:r>
    </w:p>
    <w:p w:rsidR="00CB668B" w:rsidRPr="005A5741" w:rsidRDefault="005A5741" w:rsidP="0098354D">
      <w:pPr>
        <w:numPr>
          <w:ilvl w:val="1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 w:rsidRPr="005A5741">
        <w:rPr>
          <w:sz w:val="22"/>
          <w:szCs w:val="22"/>
        </w:rPr>
        <w:t>Стоимость одного машино-часа договорная, зафиксированная в приложении № 1. Изменение цен на оказываемые услуги оформляется дополнительным соглашением к настоящему договору. Приложение является неотъемлемой частью договора.</w:t>
      </w:r>
    </w:p>
    <w:p w:rsidR="005A5741" w:rsidRPr="005A5741" w:rsidRDefault="005A5741" w:rsidP="0098354D">
      <w:pPr>
        <w:numPr>
          <w:ilvl w:val="1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 w:rsidRPr="005A5741">
        <w:rPr>
          <w:sz w:val="22"/>
          <w:szCs w:val="22"/>
        </w:rPr>
        <w:t xml:space="preserve">Объем заявляемых услуг не может быть меньше минимального оплачиваемого времени,   т.е. 8 часов по оказанию услуг, в том числе, 1 час подачи. При фактически меньшем объеме работ, отказе после подачи техники на объект  или простое по вине </w:t>
      </w:r>
      <w:r>
        <w:rPr>
          <w:sz w:val="22"/>
          <w:szCs w:val="22"/>
        </w:rPr>
        <w:t>Арендатора</w:t>
      </w:r>
      <w:r w:rsidRPr="005A5741">
        <w:rPr>
          <w:sz w:val="22"/>
          <w:szCs w:val="22"/>
        </w:rPr>
        <w:t>, последний обязан оплатить  минимум оплачиваемого времени за 1 день работы, т. е. 8 часов.    В случае не использования Техники по назначению в течение суток, при условии</w:t>
      </w:r>
      <w:r>
        <w:rPr>
          <w:sz w:val="22"/>
          <w:szCs w:val="22"/>
        </w:rPr>
        <w:t>,</w:t>
      </w:r>
      <w:r w:rsidRPr="005A5741">
        <w:rPr>
          <w:sz w:val="22"/>
          <w:szCs w:val="22"/>
        </w:rPr>
        <w:t xml:space="preserve"> что техника находится в исправности, арендная плата за указанный период уплачивается </w:t>
      </w:r>
      <w:r>
        <w:rPr>
          <w:sz w:val="22"/>
          <w:szCs w:val="22"/>
        </w:rPr>
        <w:t>Арендатором</w:t>
      </w:r>
      <w:r w:rsidRPr="005A5741">
        <w:rPr>
          <w:sz w:val="22"/>
          <w:szCs w:val="22"/>
        </w:rPr>
        <w:t xml:space="preserve"> в размере стоимости </w:t>
      </w:r>
      <w:r w:rsidR="00374569">
        <w:rPr>
          <w:sz w:val="22"/>
          <w:szCs w:val="22"/>
        </w:rPr>
        <w:t>восьми</w:t>
      </w:r>
      <w:r w:rsidRPr="005A5741">
        <w:rPr>
          <w:sz w:val="22"/>
          <w:szCs w:val="22"/>
        </w:rPr>
        <w:t xml:space="preserve"> часов за каждые сутки простоя.</w:t>
      </w:r>
    </w:p>
    <w:p w:rsidR="005A5741" w:rsidRPr="005A5741" w:rsidRDefault="005A5741" w:rsidP="0098354D">
      <w:pPr>
        <w:numPr>
          <w:ilvl w:val="1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 w:rsidRPr="005A5741">
        <w:rPr>
          <w:sz w:val="22"/>
          <w:szCs w:val="22"/>
        </w:rPr>
        <w:t xml:space="preserve">До начала оказания услуг и предоставления строительной техники (автотранспорта)   на объект, </w:t>
      </w:r>
      <w:r>
        <w:rPr>
          <w:sz w:val="22"/>
          <w:szCs w:val="22"/>
        </w:rPr>
        <w:t>Арендатор</w:t>
      </w:r>
      <w:r w:rsidRPr="005A5741">
        <w:rPr>
          <w:sz w:val="22"/>
          <w:szCs w:val="22"/>
        </w:rPr>
        <w:t xml:space="preserve"> осуществляет авансовый платеж по выставленному </w:t>
      </w:r>
      <w:r>
        <w:rPr>
          <w:sz w:val="22"/>
          <w:szCs w:val="22"/>
        </w:rPr>
        <w:t>Арендодателем</w:t>
      </w:r>
      <w:r w:rsidRPr="005A5741">
        <w:rPr>
          <w:sz w:val="22"/>
          <w:szCs w:val="22"/>
        </w:rPr>
        <w:t xml:space="preserve"> счету. При завершении выполнения работ (оказания услуг) Стороны производят полный взаиморасчет по фактически отработанному времени в течение 3-х календарных дней с момента передачи документов, в противном случае Арендатор оплачивает Арендодателю неустойку в размере 0,1% от суммы неуплаченного долга за каждый день просрочки.</w:t>
      </w:r>
    </w:p>
    <w:p w:rsidR="005A5741" w:rsidRPr="005A5741" w:rsidRDefault="005A5741" w:rsidP="0098354D">
      <w:pPr>
        <w:numPr>
          <w:ilvl w:val="1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 w:rsidRPr="005A5741">
        <w:rPr>
          <w:sz w:val="22"/>
          <w:szCs w:val="22"/>
        </w:rPr>
        <w:t>В случае не получения оговоренной в договоре или Заявке суммы предоплаты, Исполнитель вправе приостановить исполнение своих обязательств по данному договору до момента получения  денежных средств на расчетный счет.</w:t>
      </w:r>
    </w:p>
    <w:p w:rsidR="005A5741" w:rsidRPr="005A5741" w:rsidRDefault="005A5741" w:rsidP="0098354D">
      <w:pPr>
        <w:numPr>
          <w:ilvl w:val="1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>
        <w:rPr>
          <w:sz w:val="22"/>
          <w:szCs w:val="22"/>
        </w:rPr>
        <w:t>Арендатор</w:t>
      </w:r>
      <w:r w:rsidRPr="005A5741">
        <w:rPr>
          <w:sz w:val="22"/>
          <w:szCs w:val="22"/>
        </w:rPr>
        <w:t xml:space="preserve"> оплачивает дополнительные расходы, связанные с перебазировкой подвижного состава для работы вне места его постоянного пребывания и обратно или с объекта на объект.  Обо всех передвижениях строительной техники (автотранспорта) </w:t>
      </w:r>
      <w:r>
        <w:rPr>
          <w:sz w:val="22"/>
          <w:szCs w:val="22"/>
        </w:rPr>
        <w:t>Арендатор</w:t>
      </w:r>
      <w:r w:rsidRPr="005A5741">
        <w:rPr>
          <w:sz w:val="22"/>
          <w:szCs w:val="22"/>
        </w:rPr>
        <w:t xml:space="preserve"> обязан уведомить </w:t>
      </w:r>
      <w:r>
        <w:rPr>
          <w:sz w:val="22"/>
          <w:szCs w:val="22"/>
        </w:rPr>
        <w:t>Арендодателя</w:t>
      </w:r>
      <w:r w:rsidRPr="005A5741">
        <w:rPr>
          <w:sz w:val="22"/>
          <w:szCs w:val="22"/>
        </w:rPr>
        <w:t xml:space="preserve"> не позднее, чем за сутки до снятия  с объекта.</w:t>
      </w:r>
    </w:p>
    <w:p w:rsidR="009B3A37" w:rsidRPr="005A5741" w:rsidRDefault="009B3A37" w:rsidP="005A5741">
      <w:pPr>
        <w:numPr>
          <w:ilvl w:val="2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 w:rsidRPr="005A5741">
        <w:rPr>
          <w:sz w:val="22"/>
          <w:szCs w:val="22"/>
        </w:rPr>
        <w:t>Основанием для расчета за предоставленные услуги по перевозке</w:t>
      </w:r>
      <w:r w:rsidRPr="00F73488">
        <w:rPr>
          <w:sz w:val="22"/>
          <w:szCs w:val="22"/>
        </w:rPr>
        <w:t xml:space="preserve"> и эксп</w:t>
      </w:r>
      <w:r w:rsidR="00BF0543" w:rsidRPr="00F73488">
        <w:rPr>
          <w:sz w:val="22"/>
          <w:szCs w:val="22"/>
        </w:rPr>
        <w:t>луатации техники являются: Счет, акт о выполненных работах, путевые листы (по форма Арендодателя)</w:t>
      </w:r>
      <w:r w:rsidR="00C2739E" w:rsidRPr="00F73488">
        <w:rPr>
          <w:sz w:val="22"/>
          <w:szCs w:val="22"/>
        </w:rPr>
        <w:t>.</w:t>
      </w:r>
    </w:p>
    <w:p w:rsidR="009B3A37" w:rsidRPr="00C2739E" w:rsidRDefault="009B3A37" w:rsidP="00C2739E">
      <w:pPr>
        <w:numPr>
          <w:ilvl w:val="2"/>
          <w:numId w:val="15"/>
        </w:numPr>
        <w:tabs>
          <w:tab w:val="left" w:pos="851"/>
        </w:tabs>
        <w:ind w:left="0" w:firstLine="284"/>
        <w:rPr>
          <w:sz w:val="22"/>
          <w:szCs w:val="22"/>
        </w:rPr>
      </w:pPr>
      <w:r w:rsidRPr="00C2739E">
        <w:rPr>
          <w:sz w:val="22"/>
          <w:szCs w:val="22"/>
        </w:rPr>
        <w:t>В платежных документах на оплату оказанных услуг Арендатор обязан ука</w:t>
      </w:r>
      <w:r w:rsidR="00C2739E" w:rsidRPr="00C2739E">
        <w:rPr>
          <w:sz w:val="22"/>
          <w:szCs w:val="22"/>
        </w:rPr>
        <w:t>зать номер настоящего Договора,</w:t>
      </w:r>
      <w:r w:rsidRPr="00C2739E">
        <w:rPr>
          <w:sz w:val="22"/>
          <w:szCs w:val="22"/>
        </w:rPr>
        <w:t xml:space="preserve"> наименование объекта, на котором производились работы.</w:t>
      </w:r>
    </w:p>
    <w:p w:rsidR="009B3A37" w:rsidRPr="00A55BD4" w:rsidRDefault="009B3A37" w:rsidP="00C2739E">
      <w:pPr>
        <w:numPr>
          <w:ilvl w:val="0"/>
          <w:numId w:val="15"/>
        </w:numPr>
        <w:tabs>
          <w:tab w:val="left" w:pos="851"/>
        </w:tabs>
        <w:spacing w:before="120"/>
        <w:ind w:left="851" w:hanging="425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Ответственность Сторон.</w:t>
      </w:r>
    </w:p>
    <w:p w:rsidR="00E13F06" w:rsidRDefault="00E13F06" w:rsidP="00C2739E">
      <w:pPr>
        <w:numPr>
          <w:ilvl w:val="1"/>
          <w:numId w:val="12"/>
        </w:numPr>
        <w:tabs>
          <w:tab w:val="clear" w:pos="720"/>
          <w:tab w:val="num" w:pos="851"/>
          <w:tab w:val="left" w:pos="6840"/>
        </w:tabs>
        <w:ind w:left="0" w:firstLine="360"/>
        <w:jc w:val="both"/>
        <w:rPr>
          <w:sz w:val="22"/>
          <w:szCs w:val="22"/>
        </w:rPr>
      </w:pPr>
      <w:r w:rsidRPr="004C7643">
        <w:rPr>
          <w:sz w:val="22"/>
          <w:szCs w:val="22"/>
        </w:rPr>
        <w:t>Сторона, не исполнившая обязательства, предусмотр</w:t>
      </w:r>
      <w:r>
        <w:rPr>
          <w:sz w:val="22"/>
          <w:szCs w:val="22"/>
        </w:rPr>
        <w:t>енные настоящим Договором, либо</w:t>
      </w:r>
    </w:p>
    <w:p w:rsidR="0072133C" w:rsidRPr="004C7643" w:rsidRDefault="00E13F06" w:rsidP="00E13F06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  <w:r w:rsidRPr="004C7643">
        <w:rPr>
          <w:sz w:val="22"/>
          <w:szCs w:val="22"/>
        </w:rPr>
        <w:t>исполнившая их ненадлежащим образом</w:t>
      </w:r>
      <w:r w:rsidR="0072133C">
        <w:rPr>
          <w:sz w:val="22"/>
          <w:szCs w:val="22"/>
        </w:rPr>
        <w:t>,</w:t>
      </w:r>
      <w:r w:rsidR="00C2739E">
        <w:rPr>
          <w:sz w:val="22"/>
          <w:szCs w:val="22"/>
        </w:rPr>
        <w:t xml:space="preserve"> либо не в полном объеме</w:t>
      </w:r>
      <w:r w:rsidRPr="004C7643">
        <w:rPr>
          <w:sz w:val="22"/>
          <w:szCs w:val="22"/>
        </w:rPr>
        <w:t>, несет ответственность в соответствии с законодательством Российской Федерации.</w:t>
      </w:r>
    </w:p>
    <w:p w:rsidR="0072133C" w:rsidRDefault="00E13F06" w:rsidP="00C2739E">
      <w:pPr>
        <w:numPr>
          <w:ilvl w:val="1"/>
          <w:numId w:val="12"/>
        </w:numPr>
        <w:tabs>
          <w:tab w:val="clear" w:pos="720"/>
          <w:tab w:val="num" w:pos="851"/>
          <w:tab w:val="left" w:pos="684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133C">
        <w:rPr>
          <w:sz w:val="22"/>
          <w:szCs w:val="22"/>
        </w:rPr>
        <w:t>Если стороны пришли к соглашению о том, что заправка</w:t>
      </w:r>
      <w:r w:rsidR="001F65D7">
        <w:rPr>
          <w:sz w:val="22"/>
          <w:szCs w:val="22"/>
        </w:rPr>
        <w:t xml:space="preserve"> спецтехники </w:t>
      </w:r>
      <w:r w:rsidR="0072133C">
        <w:rPr>
          <w:sz w:val="22"/>
          <w:szCs w:val="22"/>
        </w:rPr>
        <w:t xml:space="preserve"> осуществляется силами Арендатора и за его счет, что отражается </w:t>
      </w:r>
      <w:r w:rsidR="001A1CE7">
        <w:rPr>
          <w:sz w:val="22"/>
          <w:szCs w:val="22"/>
        </w:rPr>
        <w:t xml:space="preserve">в приложении №1 к настоящему договору, </w:t>
      </w:r>
      <w:r w:rsidR="0072133C">
        <w:rPr>
          <w:sz w:val="22"/>
          <w:szCs w:val="22"/>
        </w:rPr>
        <w:t>то:</w:t>
      </w:r>
    </w:p>
    <w:p w:rsidR="00E13F06" w:rsidRDefault="00E13F06" w:rsidP="00C2739E">
      <w:pPr>
        <w:numPr>
          <w:ilvl w:val="1"/>
          <w:numId w:val="12"/>
        </w:numPr>
        <w:tabs>
          <w:tab w:val="clear" w:pos="720"/>
          <w:tab w:val="num" w:pos="851"/>
          <w:tab w:val="left" w:pos="684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Арендатор обязуется обеспечить оборудование, указанное в </w:t>
      </w:r>
      <w:r w:rsidR="0072133C">
        <w:rPr>
          <w:sz w:val="22"/>
          <w:szCs w:val="22"/>
        </w:rPr>
        <w:t>приложении №1</w:t>
      </w:r>
      <w:r>
        <w:rPr>
          <w:sz w:val="22"/>
          <w:szCs w:val="22"/>
        </w:rPr>
        <w:t xml:space="preserve"> своим дизельным топливом и за свой  счет, на весь период аренды оборудован</w:t>
      </w:r>
      <w:r w:rsidR="0072133C">
        <w:rPr>
          <w:sz w:val="22"/>
          <w:szCs w:val="22"/>
        </w:rPr>
        <w:t>ия (если иное не определено в приложении №1)</w:t>
      </w:r>
      <w:r>
        <w:rPr>
          <w:sz w:val="22"/>
          <w:szCs w:val="22"/>
        </w:rPr>
        <w:t xml:space="preserve">. </w:t>
      </w:r>
    </w:p>
    <w:p w:rsidR="00E13F06" w:rsidRDefault="00E13F06" w:rsidP="00C2739E">
      <w:pPr>
        <w:numPr>
          <w:ilvl w:val="1"/>
          <w:numId w:val="12"/>
        </w:numPr>
        <w:tabs>
          <w:tab w:val="left" w:pos="684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поломки или вывода из строя </w:t>
      </w:r>
      <w:r w:rsidR="001F65D7">
        <w:rPr>
          <w:sz w:val="22"/>
          <w:szCs w:val="22"/>
        </w:rPr>
        <w:t>спецтехники</w:t>
      </w:r>
      <w:r>
        <w:rPr>
          <w:sz w:val="22"/>
          <w:szCs w:val="22"/>
        </w:rPr>
        <w:t xml:space="preserve"> указанно</w:t>
      </w:r>
      <w:r w:rsidR="001F65D7">
        <w:rPr>
          <w:sz w:val="22"/>
          <w:szCs w:val="22"/>
        </w:rPr>
        <w:t>й</w:t>
      </w:r>
      <w:r>
        <w:rPr>
          <w:sz w:val="22"/>
          <w:szCs w:val="22"/>
        </w:rPr>
        <w:t xml:space="preserve"> в </w:t>
      </w:r>
      <w:r w:rsidR="0072133C">
        <w:rPr>
          <w:sz w:val="22"/>
          <w:szCs w:val="22"/>
        </w:rPr>
        <w:t>приложении №1</w:t>
      </w:r>
      <w:r>
        <w:rPr>
          <w:sz w:val="22"/>
          <w:szCs w:val="22"/>
        </w:rPr>
        <w:t>, связанно</w:t>
      </w:r>
      <w:r w:rsidR="001F65D7">
        <w:rPr>
          <w:sz w:val="22"/>
          <w:szCs w:val="22"/>
        </w:rPr>
        <w:t>й</w:t>
      </w:r>
      <w:r>
        <w:rPr>
          <w:sz w:val="22"/>
          <w:szCs w:val="22"/>
        </w:rPr>
        <w:t xml:space="preserve"> с заправкой  некачественного дизельного топлива Арендатором, что установит независимая экспертиза, Арендатор обязан произвести замену запасных частей своими силами, и за свой счет.</w:t>
      </w:r>
    </w:p>
    <w:p w:rsidR="001F65D7" w:rsidRPr="001F65D7" w:rsidRDefault="001F65D7" w:rsidP="001F65D7">
      <w:pPr>
        <w:numPr>
          <w:ilvl w:val="1"/>
          <w:numId w:val="12"/>
        </w:numPr>
        <w:tabs>
          <w:tab w:val="left" w:pos="6840"/>
        </w:tabs>
        <w:ind w:left="0" w:firstLine="284"/>
        <w:jc w:val="both"/>
        <w:rPr>
          <w:sz w:val="22"/>
          <w:szCs w:val="22"/>
        </w:rPr>
      </w:pPr>
      <w:r w:rsidRPr="001F65D7">
        <w:rPr>
          <w:sz w:val="22"/>
          <w:szCs w:val="22"/>
        </w:rPr>
        <w:lastRenderedPageBreak/>
        <w:t xml:space="preserve">Арендатор </w:t>
      </w:r>
      <w:r>
        <w:rPr>
          <w:sz w:val="22"/>
          <w:szCs w:val="22"/>
        </w:rPr>
        <w:t>обязан обеспечить на период выполнения работ по настоящему договору сохранность арендуемой спецтехники. При возврате неисправной спецтехники, поврежденного по вине Арендатора, последний возмещает Арендодателю расходы по ремонту в полном объеме. Если при возврате оборудования установлена некомплектность спецтехники, Арендатор возмещает Арендодателю фактические затраты на покупку недостающих частей оборудования.</w:t>
      </w:r>
    </w:p>
    <w:p w:rsidR="00E13F06" w:rsidRDefault="00E13F06" w:rsidP="00C2739E">
      <w:pPr>
        <w:numPr>
          <w:ilvl w:val="1"/>
          <w:numId w:val="12"/>
        </w:numPr>
        <w:tabs>
          <w:tab w:val="left" w:pos="6840"/>
        </w:tabs>
        <w:ind w:left="0" w:firstLine="284"/>
        <w:jc w:val="both"/>
        <w:rPr>
          <w:sz w:val="22"/>
          <w:szCs w:val="22"/>
        </w:rPr>
      </w:pPr>
      <w:r w:rsidRPr="004C7643">
        <w:rPr>
          <w:sz w:val="22"/>
          <w:szCs w:val="22"/>
        </w:rPr>
        <w:t xml:space="preserve">За не обеспечение сохранности, комплектности и работоспособности техники </w:t>
      </w:r>
      <w:r>
        <w:rPr>
          <w:sz w:val="22"/>
          <w:szCs w:val="22"/>
        </w:rPr>
        <w:t>Арендатор</w:t>
      </w:r>
      <w:r w:rsidRPr="004C7643">
        <w:rPr>
          <w:sz w:val="22"/>
          <w:szCs w:val="22"/>
        </w:rPr>
        <w:t xml:space="preserve"> возмещает на основании Акта, подписанного обеими Сторонами, </w:t>
      </w:r>
      <w:r>
        <w:rPr>
          <w:sz w:val="22"/>
          <w:szCs w:val="22"/>
        </w:rPr>
        <w:t>Арендодателю</w:t>
      </w:r>
      <w:r w:rsidRPr="004C7643">
        <w:rPr>
          <w:sz w:val="22"/>
          <w:szCs w:val="22"/>
        </w:rPr>
        <w:t xml:space="preserve"> убытки в полном объеме. При отказе </w:t>
      </w:r>
      <w:r>
        <w:rPr>
          <w:sz w:val="22"/>
          <w:szCs w:val="22"/>
        </w:rPr>
        <w:t xml:space="preserve">Арендатора </w:t>
      </w:r>
      <w:r w:rsidRPr="004C7643">
        <w:rPr>
          <w:sz w:val="22"/>
          <w:szCs w:val="22"/>
        </w:rPr>
        <w:t xml:space="preserve">в подписании вышеуказанного акта Исполнитель в одностороннем порядке подписывает его с соответствующей пометкой. </w:t>
      </w:r>
      <w:r>
        <w:rPr>
          <w:sz w:val="22"/>
          <w:szCs w:val="22"/>
        </w:rPr>
        <w:t>Арендатор</w:t>
      </w:r>
      <w:r w:rsidRPr="004C7643">
        <w:rPr>
          <w:sz w:val="22"/>
          <w:szCs w:val="22"/>
        </w:rPr>
        <w:t xml:space="preserve"> обязан оплатить причиненные </w:t>
      </w:r>
      <w:r>
        <w:rPr>
          <w:sz w:val="22"/>
          <w:szCs w:val="22"/>
        </w:rPr>
        <w:t>Арендодателю</w:t>
      </w:r>
      <w:r w:rsidRPr="004C7643">
        <w:rPr>
          <w:sz w:val="22"/>
          <w:szCs w:val="22"/>
        </w:rPr>
        <w:t xml:space="preserve"> убытки в течение трех банковских дней с момента получения счета на оплату с приложением подтверждающих ущерб документов. Разукомплектованные и выведенные из строя из-за неудовлетворительной охраны объекта механизмы </w:t>
      </w:r>
      <w:r>
        <w:rPr>
          <w:sz w:val="22"/>
          <w:szCs w:val="22"/>
        </w:rPr>
        <w:t>Арендодателю</w:t>
      </w:r>
      <w:r w:rsidRPr="004C7643">
        <w:rPr>
          <w:sz w:val="22"/>
          <w:szCs w:val="22"/>
        </w:rPr>
        <w:t xml:space="preserve"> вправе не ремонтировать до возмещения нанесенного ущерба.</w:t>
      </w:r>
    </w:p>
    <w:p w:rsidR="00411964" w:rsidRPr="004C7643" w:rsidRDefault="00411964" w:rsidP="00C2739E">
      <w:pPr>
        <w:numPr>
          <w:ilvl w:val="1"/>
          <w:numId w:val="12"/>
        </w:numPr>
        <w:tabs>
          <w:tab w:val="left" w:pos="684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Время простоя техники по причине не оплаты убытков понесенных </w:t>
      </w:r>
      <w:r w:rsidR="00EC0CC5">
        <w:rPr>
          <w:sz w:val="22"/>
          <w:szCs w:val="22"/>
        </w:rPr>
        <w:t>Арендодателем указанных в пунктах 5.3-5.6 оплачивается Арендатором из расчета минимальной машина-смены, которая составляет 8 часов и по ценам, указанным в приложении №1 к настоящему договору.</w:t>
      </w:r>
    </w:p>
    <w:p w:rsidR="00E13F06" w:rsidRPr="004C7643" w:rsidRDefault="00E13F06" w:rsidP="00C2739E">
      <w:pPr>
        <w:numPr>
          <w:ilvl w:val="1"/>
          <w:numId w:val="12"/>
        </w:numPr>
        <w:tabs>
          <w:tab w:val="left" w:pos="6840"/>
        </w:tabs>
        <w:ind w:left="0" w:firstLine="284"/>
        <w:jc w:val="both"/>
        <w:rPr>
          <w:sz w:val="22"/>
          <w:szCs w:val="22"/>
        </w:rPr>
      </w:pPr>
      <w:r w:rsidRPr="004C7643">
        <w:rPr>
          <w:sz w:val="22"/>
          <w:szCs w:val="22"/>
        </w:rPr>
        <w:t xml:space="preserve">В случае не предупреждения </w:t>
      </w:r>
      <w:r>
        <w:rPr>
          <w:sz w:val="22"/>
          <w:szCs w:val="22"/>
        </w:rPr>
        <w:t>Арендодателя</w:t>
      </w:r>
      <w:r w:rsidRPr="004C7643">
        <w:rPr>
          <w:sz w:val="22"/>
          <w:szCs w:val="22"/>
        </w:rPr>
        <w:t xml:space="preserve"> об отказе от предоставления услуг техник</w:t>
      </w:r>
      <w:r w:rsidR="00411964">
        <w:rPr>
          <w:sz w:val="22"/>
          <w:szCs w:val="22"/>
        </w:rPr>
        <w:t>и в сроки, предусмотренные п.2.3.1</w:t>
      </w:r>
      <w:r w:rsidRPr="004C7643">
        <w:rPr>
          <w:sz w:val="22"/>
          <w:szCs w:val="22"/>
        </w:rPr>
        <w:t xml:space="preserve"> настоящего Договора, Заказчик уплачивает </w:t>
      </w:r>
      <w:r>
        <w:rPr>
          <w:sz w:val="22"/>
          <w:szCs w:val="22"/>
        </w:rPr>
        <w:t>Арендодателю</w:t>
      </w:r>
      <w:r w:rsidRPr="004C7643">
        <w:rPr>
          <w:sz w:val="22"/>
          <w:szCs w:val="22"/>
        </w:rPr>
        <w:t xml:space="preserve"> неустойку в размере стоимости </w:t>
      </w:r>
      <w:r w:rsidR="00BD34AA">
        <w:rPr>
          <w:sz w:val="22"/>
          <w:szCs w:val="22"/>
        </w:rPr>
        <w:t>трех</w:t>
      </w:r>
      <w:r w:rsidRPr="004C7643">
        <w:rPr>
          <w:sz w:val="22"/>
          <w:szCs w:val="22"/>
        </w:rPr>
        <w:t xml:space="preserve"> машин</w:t>
      </w:r>
      <w:r w:rsidR="00E8100F">
        <w:rPr>
          <w:sz w:val="22"/>
          <w:szCs w:val="22"/>
        </w:rPr>
        <w:t>а</w:t>
      </w:r>
      <w:r w:rsidRPr="004C7643">
        <w:rPr>
          <w:sz w:val="22"/>
          <w:szCs w:val="22"/>
        </w:rPr>
        <w:t xml:space="preserve">-смен техники, определяемой в соответствии </w:t>
      </w:r>
      <w:r w:rsidR="00411964">
        <w:rPr>
          <w:sz w:val="22"/>
          <w:szCs w:val="22"/>
        </w:rPr>
        <w:t>приложением №1</w:t>
      </w:r>
      <w:r w:rsidRPr="004C7643">
        <w:rPr>
          <w:sz w:val="22"/>
          <w:szCs w:val="22"/>
        </w:rPr>
        <w:t xml:space="preserve"> настоящего Договора, за каждую единицу техники.</w:t>
      </w:r>
    </w:p>
    <w:p w:rsidR="00E13F06" w:rsidRPr="004C7643" w:rsidRDefault="00E13F06" w:rsidP="00C2739E">
      <w:pPr>
        <w:numPr>
          <w:ilvl w:val="1"/>
          <w:numId w:val="12"/>
        </w:numPr>
        <w:tabs>
          <w:tab w:val="left" w:pos="6840"/>
        </w:tabs>
        <w:ind w:left="0" w:firstLine="284"/>
        <w:jc w:val="both"/>
        <w:rPr>
          <w:sz w:val="22"/>
          <w:szCs w:val="22"/>
        </w:rPr>
      </w:pPr>
      <w:r w:rsidRPr="004C7643">
        <w:rPr>
          <w:sz w:val="22"/>
          <w:szCs w:val="22"/>
        </w:rPr>
        <w:t xml:space="preserve">Ущерб, нанесенный третьему лицу в результате производства работ по вине </w:t>
      </w:r>
      <w:r>
        <w:rPr>
          <w:sz w:val="22"/>
          <w:szCs w:val="22"/>
        </w:rPr>
        <w:t>Арендодателя</w:t>
      </w:r>
      <w:r w:rsidRPr="004C7643">
        <w:rPr>
          <w:sz w:val="22"/>
          <w:szCs w:val="22"/>
        </w:rPr>
        <w:t xml:space="preserve">, компенсируется </w:t>
      </w:r>
      <w:r>
        <w:rPr>
          <w:sz w:val="22"/>
          <w:szCs w:val="22"/>
        </w:rPr>
        <w:t>Арендодателем</w:t>
      </w:r>
      <w:r w:rsidRPr="004C7643">
        <w:rPr>
          <w:sz w:val="22"/>
          <w:szCs w:val="22"/>
        </w:rPr>
        <w:t xml:space="preserve">, по вине </w:t>
      </w:r>
      <w:r>
        <w:rPr>
          <w:sz w:val="22"/>
          <w:szCs w:val="22"/>
        </w:rPr>
        <w:t>Арендатора</w:t>
      </w:r>
      <w:r w:rsidRPr="004C7643">
        <w:rPr>
          <w:sz w:val="22"/>
          <w:szCs w:val="22"/>
        </w:rPr>
        <w:t xml:space="preserve">, компенсируется </w:t>
      </w:r>
      <w:r>
        <w:rPr>
          <w:sz w:val="22"/>
          <w:szCs w:val="22"/>
        </w:rPr>
        <w:t>Арендатором</w:t>
      </w:r>
      <w:r w:rsidRPr="004C7643">
        <w:rPr>
          <w:sz w:val="22"/>
          <w:szCs w:val="22"/>
        </w:rPr>
        <w:t xml:space="preserve"> при надлежащем оформлении и предъявлении Акта о нанесении ущерба.</w:t>
      </w:r>
    </w:p>
    <w:p w:rsidR="00E13F06" w:rsidRPr="004C7643" w:rsidRDefault="00E13F06" w:rsidP="00BD34AA">
      <w:pPr>
        <w:numPr>
          <w:ilvl w:val="1"/>
          <w:numId w:val="12"/>
        </w:numPr>
        <w:tabs>
          <w:tab w:val="clear" w:pos="720"/>
          <w:tab w:val="left" w:pos="851"/>
        </w:tabs>
        <w:ind w:left="0" w:firstLine="284"/>
        <w:jc w:val="both"/>
        <w:rPr>
          <w:sz w:val="22"/>
          <w:szCs w:val="22"/>
        </w:rPr>
      </w:pPr>
      <w:r w:rsidRPr="004C7643">
        <w:rPr>
          <w:sz w:val="22"/>
          <w:szCs w:val="22"/>
        </w:rPr>
        <w:t>Уплата штрафных санкций не освобождает Стороны от выполнения принятых по настоящему Договору обязательств.</w:t>
      </w:r>
    </w:p>
    <w:p w:rsidR="00E13F06" w:rsidRDefault="00E13F06" w:rsidP="00BD34AA">
      <w:pPr>
        <w:numPr>
          <w:ilvl w:val="1"/>
          <w:numId w:val="12"/>
        </w:numPr>
        <w:tabs>
          <w:tab w:val="clear" w:pos="720"/>
          <w:tab w:val="left" w:pos="851"/>
        </w:tabs>
        <w:ind w:left="0" w:firstLine="284"/>
        <w:jc w:val="both"/>
        <w:rPr>
          <w:sz w:val="22"/>
          <w:szCs w:val="22"/>
        </w:rPr>
      </w:pPr>
      <w:r w:rsidRPr="004C7643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является следствием природных явлений, действия объективных внешних факторов и прочих обстоятельств непреодолимой силы.</w:t>
      </w:r>
    </w:p>
    <w:p w:rsidR="009B3A37" w:rsidRPr="00A55BD4" w:rsidRDefault="00374569" w:rsidP="00374569">
      <w:pPr>
        <w:tabs>
          <w:tab w:val="left" w:pos="6840"/>
        </w:tabs>
        <w:spacing w:before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9B3A37" w:rsidRPr="00A55BD4">
        <w:rPr>
          <w:b/>
          <w:sz w:val="22"/>
          <w:szCs w:val="22"/>
        </w:rPr>
        <w:t>Изменение и расторжение договора.</w:t>
      </w:r>
    </w:p>
    <w:p w:rsidR="009B3A37" w:rsidRDefault="00374569" w:rsidP="00374569">
      <w:pPr>
        <w:tabs>
          <w:tab w:val="left" w:pos="68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9B3A37" w:rsidRPr="00A55BD4">
        <w:rPr>
          <w:sz w:val="22"/>
          <w:szCs w:val="22"/>
        </w:rPr>
        <w:t>Настоящий Договору может быть досрочно расторгнут или его условия могут быть изменены по</w:t>
      </w:r>
    </w:p>
    <w:p w:rsidR="009B3A37" w:rsidRPr="00A55BD4" w:rsidRDefault="009B3A37" w:rsidP="009B3A37">
      <w:pPr>
        <w:tabs>
          <w:tab w:val="left" w:pos="6840"/>
        </w:tabs>
        <w:jc w:val="both"/>
        <w:rPr>
          <w:sz w:val="22"/>
          <w:szCs w:val="22"/>
        </w:rPr>
      </w:pPr>
      <w:r w:rsidRPr="00A55BD4">
        <w:rPr>
          <w:sz w:val="22"/>
          <w:szCs w:val="22"/>
        </w:rPr>
        <w:t>соглашению Сторон.</w:t>
      </w:r>
    </w:p>
    <w:p w:rsidR="009B3A37" w:rsidRPr="00A55BD4" w:rsidRDefault="00374569" w:rsidP="00374569">
      <w:pPr>
        <w:tabs>
          <w:tab w:val="left" w:pos="68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9B3A37" w:rsidRPr="00A55BD4">
        <w:rPr>
          <w:sz w:val="22"/>
          <w:szCs w:val="22"/>
        </w:rPr>
        <w:t>В одностороннем порядке Договор может быть расторгнут при невыполнении Сторонами своих обязательств, указанных в разделе 2 настоящего Договора путем письменного уведомления противоположной Стороны за пять календарных дней до даты предполагаемого расторжения Договора.</w:t>
      </w:r>
    </w:p>
    <w:p w:rsidR="009B3A37" w:rsidRPr="00A55BD4" w:rsidRDefault="00374569" w:rsidP="00374569">
      <w:pPr>
        <w:tabs>
          <w:tab w:val="left" w:pos="68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="009B3A37" w:rsidRPr="00A55BD4">
        <w:rPr>
          <w:sz w:val="22"/>
          <w:szCs w:val="22"/>
        </w:rPr>
        <w:t>При досрочном расторжении настоящего Договора Стороны производят сверку взаиморасчетов и полный расчет по Договору в течение 3-х рабочих дней</w:t>
      </w:r>
      <w:r w:rsidR="00BD34AA">
        <w:rPr>
          <w:sz w:val="22"/>
          <w:szCs w:val="22"/>
        </w:rPr>
        <w:t xml:space="preserve"> с момента расторжения Договора, в противном случае Арендатор уплачивает Арендодателю неустойку в размере 0,1% от суммы долга за каждый день просрочки.</w:t>
      </w:r>
    </w:p>
    <w:p w:rsidR="009B3A37" w:rsidRPr="00A55BD4" w:rsidRDefault="00374569" w:rsidP="00374569">
      <w:pPr>
        <w:tabs>
          <w:tab w:val="left" w:pos="68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6.4.</w:t>
      </w:r>
      <w:r w:rsidR="009B3A37" w:rsidRPr="00A55BD4">
        <w:rPr>
          <w:sz w:val="22"/>
          <w:szCs w:val="22"/>
        </w:rPr>
        <w:t xml:space="preserve">Все изменения и дополнения к настоящему Договору рассматриваются Сторонами в десятидневный срок и оформляются </w:t>
      </w:r>
      <w:r w:rsidR="00BD34AA">
        <w:rPr>
          <w:sz w:val="22"/>
          <w:szCs w:val="22"/>
        </w:rPr>
        <w:t>приложениями к договору</w:t>
      </w:r>
      <w:r w:rsidR="009B3A37" w:rsidRPr="00A55BD4">
        <w:rPr>
          <w:sz w:val="22"/>
          <w:szCs w:val="22"/>
        </w:rPr>
        <w:t>, которые являются неотъемлемой частью настоящего Договора.</w:t>
      </w:r>
    </w:p>
    <w:p w:rsidR="009B3A37" w:rsidRPr="00A55BD4" w:rsidRDefault="009B3A37" w:rsidP="009B3A37">
      <w:pPr>
        <w:numPr>
          <w:ilvl w:val="0"/>
          <w:numId w:val="8"/>
        </w:numPr>
        <w:tabs>
          <w:tab w:val="left" w:pos="6840"/>
        </w:tabs>
        <w:spacing w:before="120"/>
        <w:jc w:val="center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Прочие условия.</w:t>
      </w:r>
    </w:p>
    <w:p w:rsidR="009B3A37" w:rsidRPr="00A55BD4" w:rsidRDefault="009B3A37" w:rsidP="009B3A37">
      <w:pPr>
        <w:numPr>
          <w:ilvl w:val="1"/>
          <w:numId w:val="8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Арендодатель </w:t>
      </w:r>
      <w:r w:rsidR="00C264C0">
        <w:rPr>
          <w:sz w:val="22"/>
          <w:szCs w:val="22"/>
        </w:rPr>
        <w:t xml:space="preserve">два раза в месяц </w:t>
      </w:r>
      <w:r w:rsidRPr="00A55BD4">
        <w:rPr>
          <w:sz w:val="22"/>
          <w:szCs w:val="22"/>
        </w:rPr>
        <w:t xml:space="preserve"> предоставляет Арендатору акты выверки расчетов и задолженности за предоставленные услуги. Арендатор возвращает Арендодателю его экземпляр акта в течение 7 календарных дней с момента его получения.</w:t>
      </w:r>
    </w:p>
    <w:p w:rsidR="009B3A37" w:rsidRPr="00A55BD4" w:rsidRDefault="009B3A37" w:rsidP="009B3A37">
      <w:pPr>
        <w:tabs>
          <w:tab w:val="left" w:pos="900"/>
          <w:tab w:val="left" w:pos="6840"/>
        </w:tabs>
        <w:ind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Акты подписываются руководителем или главным бухгалтером Арендодателя и Арендатора, скрепляются печатями.</w:t>
      </w:r>
    </w:p>
    <w:p w:rsidR="009B3A37" w:rsidRPr="00A55BD4" w:rsidRDefault="009B3A37" w:rsidP="009B3A37">
      <w:pPr>
        <w:tabs>
          <w:tab w:val="left" w:pos="720"/>
          <w:tab w:val="left" w:pos="6840"/>
        </w:tabs>
        <w:ind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Арендодатель вправе не предоставлять Арендатору следующий акт выверки до возвращения от него предыдущего.</w:t>
      </w:r>
    </w:p>
    <w:p w:rsidR="009B3A37" w:rsidRPr="00A55BD4" w:rsidRDefault="009B3A37" w:rsidP="009B3A37">
      <w:pPr>
        <w:numPr>
          <w:ilvl w:val="1"/>
          <w:numId w:val="8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Ответственные лица Арендатора вправе решать спорные, технические и другие вопросы, возникающие в процессе производства работ, а также осуществлять контроль за ходом работ, подписывать соответствующие документы (справки, путевые листы).</w:t>
      </w:r>
    </w:p>
    <w:p w:rsidR="009B3A37" w:rsidRPr="00A55BD4" w:rsidRDefault="009B3A37" w:rsidP="009B3A37">
      <w:pPr>
        <w:tabs>
          <w:tab w:val="left" w:pos="720"/>
          <w:tab w:val="left" w:pos="6840"/>
        </w:tabs>
        <w:ind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При этом рапорты, путевые листы скрепляются Штампами Арендатора.</w:t>
      </w:r>
    </w:p>
    <w:p w:rsidR="009B3A37" w:rsidRPr="00A55BD4" w:rsidRDefault="009B3A37" w:rsidP="009B3A37">
      <w:pPr>
        <w:tabs>
          <w:tab w:val="left" w:pos="720"/>
          <w:tab w:val="left" w:pos="6840"/>
        </w:tabs>
        <w:ind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Документы, подписанные ответственным лицом в рамках своих полномочий, не требуют дальнейшего утверждения.</w:t>
      </w:r>
    </w:p>
    <w:p w:rsidR="009B3A37" w:rsidRPr="00A55BD4" w:rsidRDefault="009B3A37" w:rsidP="009B3A37">
      <w:pPr>
        <w:numPr>
          <w:ilvl w:val="1"/>
          <w:numId w:val="8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Арендатор обеспечивает использование предоставленной </w:t>
      </w:r>
      <w:r w:rsidR="00C264C0">
        <w:rPr>
          <w:sz w:val="22"/>
          <w:szCs w:val="22"/>
        </w:rPr>
        <w:t>спец</w:t>
      </w:r>
      <w:r w:rsidRPr="00A55BD4">
        <w:rPr>
          <w:sz w:val="22"/>
          <w:szCs w:val="22"/>
        </w:rPr>
        <w:t>техники в объеме не менее машин</w:t>
      </w:r>
      <w:r w:rsidR="00C264C0">
        <w:rPr>
          <w:sz w:val="22"/>
          <w:szCs w:val="22"/>
        </w:rPr>
        <w:t>а</w:t>
      </w:r>
      <w:r w:rsidRPr="00A55BD4">
        <w:rPr>
          <w:sz w:val="22"/>
          <w:szCs w:val="22"/>
        </w:rPr>
        <w:t>-смены в день продолжительностью восемь часов.</w:t>
      </w:r>
    </w:p>
    <w:p w:rsidR="009B3A37" w:rsidRPr="00A55BD4" w:rsidRDefault="009B3A37" w:rsidP="009B3A37">
      <w:pPr>
        <w:tabs>
          <w:tab w:val="left" w:pos="720"/>
          <w:tab w:val="left" w:pos="6840"/>
        </w:tabs>
        <w:ind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Арендодатель не несет ответственности за убытки Арендатора, связанные с простоем погрузчика по вине Арендатора.</w:t>
      </w:r>
    </w:p>
    <w:p w:rsidR="009B3A37" w:rsidRPr="00A55BD4" w:rsidRDefault="009B3A37" w:rsidP="009B3A37">
      <w:pPr>
        <w:numPr>
          <w:ilvl w:val="1"/>
          <w:numId w:val="8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lastRenderedPageBreak/>
        <w:t>В случае изменения своего почтового адреса Арендатор обязан известить Арендодателя о таком изменении. Все письма, отправленные по старым адресам до получения извещения о перемене адреса, считаются отправленными надлежащим образом.</w:t>
      </w:r>
    </w:p>
    <w:p w:rsidR="009B3A37" w:rsidRPr="00A55BD4" w:rsidRDefault="009B3A37" w:rsidP="009B3A37">
      <w:pPr>
        <w:numPr>
          <w:ilvl w:val="1"/>
          <w:numId w:val="8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9B3A37" w:rsidRPr="00A55BD4" w:rsidRDefault="009B3A37" w:rsidP="009B3A37">
      <w:pPr>
        <w:numPr>
          <w:ilvl w:val="0"/>
          <w:numId w:val="8"/>
        </w:numPr>
        <w:tabs>
          <w:tab w:val="left" w:pos="6840"/>
        </w:tabs>
        <w:spacing w:before="120"/>
        <w:jc w:val="center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Порядок разрешения споров.</w:t>
      </w:r>
    </w:p>
    <w:p w:rsidR="009B3A37" w:rsidRPr="00A55BD4" w:rsidRDefault="009B3A37" w:rsidP="009B3A37">
      <w:pPr>
        <w:numPr>
          <w:ilvl w:val="1"/>
          <w:numId w:val="8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Стороны предпринимают все необходимые шаги для урегулирования споров и разногласий, возникающих в связи с настоящим Договором, путем переговоров.</w:t>
      </w:r>
    </w:p>
    <w:p w:rsidR="009B3A37" w:rsidRPr="00A55BD4" w:rsidRDefault="009B3A37" w:rsidP="009B3A37">
      <w:pPr>
        <w:numPr>
          <w:ilvl w:val="1"/>
          <w:numId w:val="8"/>
        </w:numPr>
        <w:tabs>
          <w:tab w:val="left" w:pos="6840"/>
        </w:tabs>
        <w:ind w:left="0"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 xml:space="preserve">Если Сторонам не удается решить споры и разногласия, возникающие в связи с Договором, путем переговоров, данные споры и разногласия подлежат рассмотрению и решению </w:t>
      </w:r>
      <w:r w:rsidR="004B0572">
        <w:rPr>
          <w:sz w:val="22"/>
          <w:szCs w:val="22"/>
        </w:rPr>
        <w:t xml:space="preserve">в </w:t>
      </w:r>
      <w:r w:rsidR="004B0572" w:rsidRPr="004B0572">
        <w:rPr>
          <w:sz w:val="22"/>
          <w:szCs w:val="22"/>
        </w:rPr>
        <w:t>Арбитраж</w:t>
      </w:r>
      <w:r w:rsidR="004B0572">
        <w:rPr>
          <w:sz w:val="22"/>
          <w:szCs w:val="22"/>
        </w:rPr>
        <w:t>е</w:t>
      </w:r>
      <w:r w:rsidR="004B0572" w:rsidRPr="004B0572">
        <w:rPr>
          <w:sz w:val="22"/>
          <w:szCs w:val="22"/>
        </w:rPr>
        <w:t xml:space="preserve"> при Московской торгово-промышленной палате</w:t>
      </w:r>
      <w:r w:rsidRPr="00A55BD4">
        <w:rPr>
          <w:sz w:val="22"/>
          <w:szCs w:val="22"/>
        </w:rPr>
        <w:t>.</w:t>
      </w:r>
    </w:p>
    <w:p w:rsidR="009B3A37" w:rsidRPr="00A55BD4" w:rsidRDefault="009B3A37" w:rsidP="009B3A37">
      <w:pPr>
        <w:numPr>
          <w:ilvl w:val="0"/>
          <w:numId w:val="8"/>
        </w:numPr>
        <w:tabs>
          <w:tab w:val="left" w:pos="6840"/>
        </w:tabs>
        <w:spacing w:before="120"/>
        <w:jc w:val="center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Срок действия Договора.</w:t>
      </w:r>
    </w:p>
    <w:p w:rsidR="009B3A37" w:rsidRPr="00A55BD4" w:rsidRDefault="009B3A37" w:rsidP="009B3A37">
      <w:pPr>
        <w:tabs>
          <w:tab w:val="left" w:pos="720"/>
          <w:tab w:val="left" w:pos="6840"/>
        </w:tabs>
        <w:rPr>
          <w:sz w:val="22"/>
          <w:szCs w:val="22"/>
        </w:rPr>
      </w:pPr>
      <w:r w:rsidRPr="00A55BD4">
        <w:rPr>
          <w:sz w:val="22"/>
          <w:szCs w:val="22"/>
        </w:rPr>
        <w:t>10.1. Договор вступает в силу с момента его подписания его Сторонами и действует до «</w:t>
      </w:r>
      <w:r w:rsidR="00B23E6D">
        <w:rPr>
          <w:sz w:val="22"/>
          <w:szCs w:val="22"/>
        </w:rPr>
        <w:t>__</w:t>
      </w:r>
      <w:r w:rsidRPr="00A55BD4">
        <w:rPr>
          <w:sz w:val="22"/>
          <w:szCs w:val="22"/>
        </w:rPr>
        <w:t xml:space="preserve">» </w:t>
      </w:r>
      <w:r w:rsidR="00B23E6D">
        <w:rPr>
          <w:sz w:val="22"/>
          <w:szCs w:val="22"/>
        </w:rPr>
        <w:t>____________</w:t>
      </w:r>
      <w:r w:rsidRPr="00A55BD4">
        <w:rPr>
          <w:sz w:val="22"/>
          <w:szCs w:val="22"/>
        </w:rPr>
        <w:t xml:space="preserve"> 20</w:t>
      </w:r>
      <w:r w:rsidR="00F55965">
        <w:rPr>
          <w:sz w:val="22"/>
          <w:szCs w:val="22"/>
        </w:rPr>
        <w:t>1</w:t>
      </w:r>
      <w:r w:rsidR="00B23E6D">
        <w:rPr>
          <w:sz w:val="22"/>
          <w:szCs w:val="22"/>
        </w:rPr>
        <w:t>__</w:t>
      </w:r>
      <w:r w:rsidRPr="00A55BD4">
        <w:rPr>
          <w:sz w:val="22"/>
          <w:szCs w:val="22"/>
        </w:rPr>
        <w:t>г.</w:t>
      </w:r>
    </w:p>
    <w:p w:rsidR="009B3A37" w:rsidRPr="00A55BD4" w:rsidRDefault="009B3A37" w:rsidP="009B3A37">
      <w:pPr>
        <w:tabs>
          <w:tab w:val="left" w:pos="720"/>
          <w:tab w:val="left" w:pos="6840"/>
        </w:tabs>
        <w:ind w:firstLine="360"/>
        <w:jc w:val="both"/>
        <w:rPr>
          <w:sz w:val="22"/>
          <w:szCs w:val="22"/>
        </w:rPr>
      </w:pPr>
      <w:r w:rsidRPr="00A55BD4">
        <w:rPr>
          <w:sz w:val="22"/>
          <w:szCs w:val="22"/>
        </w:rPr>
        <w:t>Если ни одна из Сторон не позднее чем за тридцать календарных дней до истечения срока действия настоящего Договора письменно не заявит о намерении его прекратить, то настоящий Договор считается автоматически пролонгированным на один год на тех же условиях.</w:t>
      </w:r>
    </w:p>
    <w:p w:rsidR="009B3A37" w:rsidRDefault="009B3A37" w:rsidP="009B3A37">
      <w:pPr>
        <w:numPr>
          <w:ilvl w:val="1"/>
          <w:numId w:val="4"/>
        </w:numPr>
        <w:tabs>
          <w:tab w:val="left" w:pos="720"/>
          <w:tab w:val="left" w:pos="6840"/>
        </w:tabs>
        <w:jc w:val="both"/>
        <w:rPr>
          <w:sz w:val="22"/>
          <w:szCs w:val="22"/>
        </w:rPr>
      </w:pPr>
      <w:r w:rsidRPr="00A55BD4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3852A8" w:rsidRPr="00A55BD4" w:rsidRDefault="003852A8" w:rsidP="003852A8">
      <w:pPr>
        <w:tabs>
          <w:tab w:val="left" w:pos="720"/>
          <w:tab w:val="left" w:pos="6840"/>
        </w:tabs>
        <w:ind w:left="480"/>
        <w:jc w:val="both"/>
        <w:rPr>
          <w:sz w:val="22"/>
          <w:szCs w:val="22"/>
        </w:rPr>
      </w:pPr>
    </w:p>
    <w:p w:rsidR="009B3A37" w:rsidRPr="00A55BD4" w:rsidRDefault="009B3A37" w:rsidP="009B3A37">
      <w:pPr>
        <w:numPr>
          <w:ilvl w:val="0"/>
          <w:numId w:val="4"/>
        </w:numPr>
        <w:tabs>
          <w:tab w:val="left" w:pos="6840"/>
        </w:tabs>
        <w:spacing w:before="120"/>
        <w:jc w:val="center"/>
        <w:rPr>
          <w:b/>
          <w:sz w:val="22"/>
          <w:szCs w:val="22"/>
        </w:rPr>
      </w:pPr>
      <w:r w:rsidRPr="00A55BD4">
        <w:rPr>
          <w:b/>
          <w:sz w:val="22"/>
          <w:szCs w:val="22"/>
        </w:rPr>
        <w:t>Адреса и банковские реквизиты Сторон.</w:t>
      </w:r>
    </w:p>
    <w:p w:rsidR="009B3A37" w:rsidRPr="00A55BD4" w:rsidRDefault="009B3A37" w:rsidP="009B3A37">
      <w:pPr>
        <w:tabs>
          <w:tab w:val="left" w:pos="6840"/>
        </w:tabs>
        <w:jc w:val="both"/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95"/>
      </w:tblGrid>
      <w:tr w:rsidR="009B3A37" w:rsidRPr="003A5DCA" w:rsidTr="003A5DCA">
        <w:tc>
          <w:tcPr>
            <w:tcW w:w="4785" w:type="dxa"/>
            <w:shd w:val="clear" w:color="auto" w:fill="auto"/>
          </w:tcPr>
          <w:p w:rsidR="009B3A37" w:rsidRPr="003A5DCA" w:rsidRDefault="009B3A37" w:rsidP="0041654C">
            <w:pPr>
              <w:rPr>
                <w:b/>
                <w:sz w:val="22"/>
                <w:szCs w:val="22"/>
              </w:rPr>
            </w:pPr>
            <w:r w:rsidRPr="003A5DCA">
              <w:rPr>
                <w:b/>
                <w:sz w:val="22"/>
                <w:szCs w:val="22"/>
              </w:rPr>
              <w:t>Арендодатель</w:t>
            </w:r>
            <w:r w:rsidR="0091655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95" w:type="dxa"/>
            <w:shd w:val="clear" w:color="auto" w:fill="auto"/>
          </w:tcPr>
          <w:p w:rsidR="009B3A37" w:rsidRPr="003A5DCA" w:rsidRDefault="009B3A37" w:rsidP="0041654C">
            <w:pPr>
              <w:rPr>
                <w:b/>
                <w:sz w:val="22"/>
                <w:szCs w:val="22"/>
              </w:rPr>
            </w:pPr>
            <w:r w:rsidRPr="003A5DCA">
              <w:rPr>
                <w:b/>
                <w:sz w:val="22"/>
                <w:szCs w:val="22"/>
              </w:rPr>
              <w:t>Арендатор</w:t>
            </w:r>
            <w:r w:rsidR="00A82D64">
              <w:rPr>
                <w:b/>
                <w:sz w:val="22"/>
                <w:szCs w:val="22"/>
              </w:rPr>
              <w:t>:</w:t>
            </w:r>
          </w:p>
        </w:tc>
      </w:tr>
      <w:tr w:rsidR="009B3A37" w:rsidRPr="003A5DCA" w:rsidTr="003A5DCA">
        <w:tc>
          <w:tcPr>
            <w:tcW w:w="4785" w:type="dxa"/>
            <w:shd w:val="clear" w:color="auto" w:fill="auto"/>
          </w:tcPr>
          <w:p w:rsidR="009B3A37" w:rsidRPr="003A5DCA" w:rsidRDefault="0091655E" w:rsidP="003E1D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3E1D97">
              <w:rPr>
                <w:b/>
                <w:sz w:val="22"/>
                <w:szCs w:val="22"/>
              </w:rPr>
              <w:t>Арспецстрой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295" w:type="dxa"/>
            <w:shd w:val="clear" w:color="auto" w:fill="auto"/>
          </w:tcPr>
          <w:p w:rsidR="009B3A37" w:rsidRPr="00A82D64" w:rsidRDefault="009B3A37" w:rsidP="005A5741">
            <w:pPr>
              <w:tabs>
                <w:tab w:val="left" w:pos="720"/>
                <w:tab w:val="left" w:pos="68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7B39BD" w:rsidRPr="003A5DCA" w:rsidTr="003A5DCA">
        <w:tc>
          <w:tcPr>
            <w:tcW w:w="4785" w:type="dxa"/>
            <w:shd w:val="clear" w:color="auto" w:fill="auto"/>
          </w:tcPr>
          <w:p w:rsidR="007B39BD" w:rsidRPr="00A82D64" w:rsidRDefault="007B39BD" w:rsidP="003E1D97">
            <w:pPr>
              <w:tabs>
                <w:tab w:val="left" w:pos="720"/>
                <w:tab w:val="left" w:pos="6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</w:t>
            </w:r>
            <w:r w:rsidR="00BE6E27" w:rsidRPr="00BE6E27">
              <w:rPr>
                <w:sz w:val="22"/>
                <w:szCs w:val="22"/>
              </w:rPr>
              <w:t>1127747131808</w:t>
            </w:r>
          </w:p>
        </w:tc>
        <w:tc>
          <w:tcPr>
            <w:tcW w:w="5295" w:type="dxa"/>
            <w:shd w:val="clear" w:color="auto" w:fill="auto"/>
          </w:tcPr>
          <w:p w:rsidR="007B39BD" w:rsidRPr="00A82D64" w:rsidRDefault="007B39BD" w:rsidP="003A5DCA">
            <w:pPr>
              <w:tabs>
                <w:tab w:val="left" w:pos="720"/>
                <w:tab w:val="left" w:pos="6840"/>
              </w:tabs>
              <w:jc w:val="both"/>
              <w:rPr>
                <w:sz w:val="22"/>
                <w:szCs w:val="22"/>
              </w:rPr>
            </w:pPr>
          </w:p>
        </w:tc>
      </w:tr>
      <w:tr w:rsidR="007B39BD" w:rsidRPr="003A5DCA" w:rsidTr="003A5DCA">
        <w:tc>
          <w:tcPr>
            <w:tcW w:w="4785" w:type="dxa"/>
            <w:shd w:val="clear" w:color="auto" w:fill="auto"/>
          </w:tcPr>
          <w:p w:rsidR="007B39BD" w:rsidRPr="003A5DCA" w:rsidRDefault="007B39BD" w:rsidP="003E1D9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="003E1D97">
              <w:rPr>
                <w:sz w:val="22"/>
                <w:szCs w:val="22"/>
              </w:rPr>
              <w:t>7734690223</w:t>
            </w:r>
            <w:r>
              <w:rPr>
                <w:sz w:val="22"/>
                <w:szCs w:val="22"/>
              </w:rPr>
              <w:t>/</w:t>
            </w:r>
            <w:r w:rsidR="003E1D97">
              <w:rPr>
                <w:sz w:val="22"/>
                <w:szCs w:val="22"/>
              </w:rPr>
              <w:t>773401001</w:t>
            </w:r>
          </w:p>
        </w:tc>
        <w:tc>
          <w:tcPr>
            <w:tcW w:w="5295" w:type="dxa"/>
            <w:shd w:val="clear" w:color="auto" w:fill="auto"/>
          </w:tcPr>
          <w:p w:rsidR="007B39BD" w:rsidRPr="003A5DCA" w:rsidRDefault="007B39BD" w:rsidP="003A5DCA">
            <w:pPr>
              <w:pStyle w:val="a5"/>
              <w:jc w:val="left"/>
              <w:rPr>
                <w:sz w:val="22"/>
                <w:szCs w:val="22"/>
              </w:rPr>
            </w:pPr>
          </w:p>
        </w:tc>
      </w:tr>
      <w:tr w:rsidR="007B39BD" w:rsidRPr="003A5DCA" w:rsidTr="003A5DCA">
        <w:tc>
          <w:tcPr>
            <w:tcW w:w="4785" w:type="dxa"/>
            <w:shd w:val="clear" w:color="auto" w:fill="auto"/>
          </w:tcPr>
          <w:p w:rsidR="007B39BD" w:rsidRPr="003A5DCA" w:rsidRDefault="007B39BD" w:rsidP="003E1D9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BE6E27" w:rsidRPr="00BE6E27">
              <w:rPr>
                <w:sz w:val="22"/>
                <w:szCs w:val="22"/>
              </w:rPr>
              <w:t>115516, г.Москва, Кавказский б-р, д. 51, стр. 6, ком. 1</w:t>
            </w:r>
          </w:p>
        </w:tc>
        <w:tc>
          <w:tcPr>
            <w:tcW w:w="5295" w:type="dxa"/>
            <w:shd w:val="clear" w:color="auto" w:fill="auto"/>
          </w:tcPr>
          <w:p w:rsidR="007B39BD" w:rsidRPr="003A5DCA" w:rsidRDefault="007B39BD" w:rsidP="0041654C">
            <w:pPr>
              <w:pStyle w:val="a5"/>
              <w:rPr>
                <w:sz w:val="22"/>
                <w:szCs w:val="22"/>
              </w:rPr>
            </w:pPr>
          </w:p>
        </w:tc>
      </w:tr>
      <w:tr w:rsidR="007B39BD" w:rsidRPr="003A5DCA" w:rsidTr="003A5DCA">
        <w:tc>
          <w:tcPr>
            <w:tcW w:w="4785" w:type="dxa"/>
            <w:shd w:val="clear" w:color="auto" w:fill="auto"/>
          </w:tcPr>
          <w:p w:rsidR="007B39BD" w:rsidRPr="003A5DCA" w:rsidRDefault="007B39BD" w:rsidP="00443D9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р/с: </w:t>
            </w:r>
            <w:r w:rsidR="00BE6E27" w:rsidRPr="00BE6E27">
              <w:rPr>
                <w:sz w:val="22"/>
                <w:szCs w:val="22"/>
              </w:rPr>
              <w:t>40702810900000050574</w:t>
            </w:r>
            <w:r w:rsidR="00BE6E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банке </w:t>
            </w:r>
            <w:r w:rsidR="00BE6E27" w:rsidRPr="00BE6E27">
              <w:rPr>
                <w:sz w:val="22"/>
                <w:szCs w:val="22"/>
              </w:rPr>
              <w:t>Филиал № 7701 Банка ВТБ (ПАО) г. Москва</w:t>
            </w:r>
          </w:p>
        </w:tc>
        <w:tc>
          <w:tcPr>
            <w:tcW w:w="5295" w:type="dxa"/>
            <w:shd w:val="clear" w:color="auto" w:fill="auto"/>
          </w:tcPr>
          <w:p w:rsidR="007B39BD" w:rsidRPr="003A5DCA" w:rsidRDefault="007B39BD" w:rsidP="0041654C">
            <w:pPr>
              <w:pStyle w:val="a5"/>
              <w:rPr>
                <w:sz w:val="22"/>
                <w:szCs w:val="22"/>
              </w:rPr>
            </w:pPr>
          </w:p>
        </w:tc>
      </w:tr>
      <w:tr w:rsidR="007B39BD" w:rsidRPr="003A5DCA" w:rsidTr="003A5DCA">
        <w:tc>
          <w:tcPr>
            <w:tcW w:w="4785" w:type="dxa"/>
            <w:shd w:val="clear" w:color="auto" w:fill="auto"/>
          </w:tcPr>
          <w:p w:rsidR="007B39BD" w:rsidRPr="00443D9E" w:rsidRDefault="007B39BD" w:rsidP="007B39BD">
            <w:pPr>
              <w:tabs>
                <w:tab w:val="left" w:pos="720"/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443D9E">
              <w:rPr>
                <w:sz w:val="22"/>
                <w:szCs w:val="22"/>
              </w:rPr>
              <w:t xml:space="preserve">К/с: </w:t>
            </w:r>
            <w:r w:rsidR="00BE6E27" w:rsidRPr="00BE6E27">
              <w:rPr>
                <w:sz w:val="22"/>
                <w:szCs w:val="22"/>
              </w:rPr>
              <w:t>30101810345250000745</w:t>
            </w:r>
          </w:p>
        </w:tc>
        <w:tc>
          <w:tcPr>
            <w:tcW w:w="5295" w:type="dxa"/>
            <w:shd w:val="clear" w:color="auto" w:fill="auto"/>
          </w:tcPr>
          <w:p w:rsidR="007B39BD" w:rsidRPr="003A5DCA" w:rsidRDefault="007B39BD" w:rsidP="003A5DCA">
            <w:pPr>
              <w:tabs>
                <w:tab w:val="left" w:pos="720"/>
                <w:tab w:val="left" w:pos="6840"/>
              </w:tabs>
              <w:jc w:val="both"/>
              <w:rPr>
                <w:sz w:val="22"/>
                <w:szCs w:val="22"/>
              </w:rPr>
            </w:pPr>
          </w:p>
        </w:tc>
      </w:tr>
      <w:tr w:rsidR="007B39BD" w:rsidRPr="003A5DCA" w:rsidTr="003A5DCA">
        <w:tc>
          <w:tcPr>
            <w:tcW w:w="4785" w:type="dxa"/>
            <w:shd w:val="clear" w:color="auto" w:fill="auto"/>
          </w:tcPr>
          <w:p w:rsidR="007B39BD" w:rsidRPr="00443D9E" w:rsidRDefault="007B39BD" w:rsidP="007B39BD">
            <w:pPr>
              <w:rPr>
                <w:sz w:val="22"/>
                <w:szCs w:val="22"/>
              </w:rPr>
            </w:pPr>
            <w:r w:rsidRPr="00443D9E">
              <w:rPr>
                <w:sz w:val="22"/>
                <w:szCs w:val="22"/>
              </w:rPr>
              <w:t xml:space="preserve">БИК: </w:t>
            </w:r>
            <w:r w:rsidR="00BE6E27" w:rsidRPr="00BE6E27">
              <w:rPr>
                <w:sz w:val="22"/>
                <w:szCs w:val="22"/>
              </w:rPr>
              <w:t>044525745</w:t>
            </w:r>
          </w:p>
        </w:tc>
        <w:tc>
          <w:tcPr>
            <w:tcW w:w="5295" w:type="dxa"/>
            <w:shd w:val="clear" w:color="auto" w:fill="auto"/>
          </w:tcPr>
          <w:p w:rsidR="007B39BD" w:rsidRPr="003A5DCA" w:rsidRDefault="007B39BD" w:rsidP="0041654C">
            <w:pPr>
              <w:rPr>
                <w:sz w:val="22"/>
                <w:szCs w:val="22"/>
              </w:rPr>
            </w:pPr>
          </w:p>
        </w:tc>
      </w:tr>
      <w:tr w:rsidR="009B3A37" w:rsidRPr="003A5DCA" w:rsidTr="003A5DCA">
        <w:tc>
          <w:tcPr>
            <w:tcW w:w="4785" w:type="dxa"/>
            <w:shd w:val="clear" w:color="auto" w:fill="auto"/>
          </w:tcPr>
          <w:p w:rsidR="001B34A2" w:rsidRDefault="001B34A2" w:rsidP="0041654C">
            <w:pPr>
              <w:rPr>
                <w:sz w:val="22"/>
                <w:szCs w:val="22"/>
              </w:rPr>
            </w:pPr>
          </w:p>
          <w:p w:rsidR="00A82D64" w:rsidRDefault="00A82D64" w:rsidP="00A82D64">
            <w:pPr>
              <w:rPr>
                <w:sz w:val="22"/>
                <w:szCs w:val="22"/>
              </w:rPr>
            </w:pPr>
            <w:r w:rsidRPr="003A5DCA"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t>:</w:t>
            </w:r>
          </w:p>
          <w:p w:rsidR="00A82D64" w:rsidRDefault="00A82D64" w:rsidP="00A82D64">
            <w:pPr>
              <w:rPr>
                <w:sz w:val="22"/>
                <w:szCs w:val="22"/>
              </w:rPr>
            </w:pPr>
          </w:p>
          <w:p w:rsidR="00A82D64" w:rsidRDefault="003E1D97" w:rsidP="00A82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Паносян</w:t>
            </w:r>
            <w:r w:rsidR="00A82D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A82D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A82D64">
              <w:rPr>
                <w:sz w:val="22"/>
                <w:szCs w:val="22"/>
              </w:rPr>
              <w:t>.______________________</w:t>
            </w:r>
          </w:p>
          <w:p w:rsidR="00A82D64" w:rsidRPr="003A5DCA" w:rsidRDefault="00A82D64" w:rsidP="00A82D64">
            <w:pPr>
              <w:rPr>
                <w:sz w:val="22"/>
                <w:szCs w:val="22"/>
              </w:rPr>
            </w:pPr>
          </w:p>
          <w:p w:rsidR="009B3A37" w:rsidRPr="003A5DCA" w:rsidRDefault="00A82D64" w:rsidP="00A82D64">
            <w:pPr>
              <w:rPr>
                <w:sz w:val="22"/>
                <w:szCs w:val="22"/>
              </w:rPr>
            </w:pPr>
            <w:r w:rsidRPr="003A5DCA">
              <w:rPr>
                <w:sz w:val="22"/>
                <w:szCs w:val="22"/>
              </w:rPr>
              <w:t xml:space="preserve"> </w:t>
            </w:r>
            <w:r w:rsidRPr="003A5DCA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95" w:type="dxa"/>
            <w:shd w:val="clear" w:color="auto" w:fill="auto"/>
          </w:tcPr>
          <w:p w:rsidR="009B3A37" w:rsidRPr="003A5DCA" w:rsidRDefault="009B3A37" w:rsidP="0041654C">
            <w:pPr>
              <w:rPr>
                <w:sz w:val="22"/>
                <w:szCs w:val="22"/>
              </w:rPr>
            </w:pPr>
          </w:p>
        </w:tc>
      </w:tr>
    </w:tbl>
    <w:p w:rsidR="009B3A37" w:rsidRPr="00A55BD4" w:rsidRDefault="009B3A37" w:rsidP="009B3A37">
      <w:pPr>
        <w:pStyle w:val="a5"/>
        <w:ind w:left="993"/>
        <w:rPr>
          <w:sz w:val="24"/>
          <w:szCs w:val="24"/>
        </w:rPr>
      </w:pPr>
    </w:p>
    <w:p w:rsidR="009B3A37" w:rsidRPr="00A55BD4" w:rsidRDefault="009B3A37" w:rsidP="009B3A37">
      <w:pPr>
        <w:tabs>
          <w:tab w:val="left" w:pos="720"/>
          <w:tab w:val="left" w:pos="6840"/>
        </w:tabs>
        <w:jc w:val="both"/>
        <w:rPr>
          <w:b/>
        </w:rPr>
      </w:pPr>
    </w:p>
    <w:p w:rsidR="009B3A37" w:rsidRPr="00A55BD4" w:rsidRDefault="009B3A37" w:rsidP="009B3A37"/>
    <w:p w:rsidR="009B3A37" w:rsidRPr="00A55BD4" w:rsidRDefault="009B3A37" w:rsidP="009B3A37"/>
    <w:p w:rsidR="009B3A37" w:rsidRPr="00A55BD4" w:rsidRDefault="009B3A37" w:rsidP="009B3A37"/>
    <w:p w:rsidR="009B3A37" w:rsidRDefault="009B3A37" w:rsidP="009B3A37"/>
    <w:p w:rsidR="001B34A2" w:rsidRDefault="001B34A2"/>
    <w:p w:rsidR="001B34A2" w:rsidRPr="001B34A2" w:rsidRDefault="001B34A2" w:rsidP="001B34A2"/>
    <w:p w:rsidR="001B34A2" w:rsidRPr="001B34A2" w:rsidRDefault="001B34A2" w:rsidP="001B34A2"/>
    <w:p w:rsidR="001B34A2" w:rsidRDefault="001B34A2" w:rsidP="001B34A2"/>
    <w:p w:rsidR="00A15585" w:rsidRDefault="00A15585" w:rsidP="001B34A2"/>
    <w:p w:rsidR="00A15585" w:rsidRDefault="00A15585" w:rsidP="001B34A2"/>
    <w:p w:rsidR="00A15585" w:rsidRPr="001B34A2" w:rsidRDefault="00A15585" w:rsidP="001B34A2"/>
    <w:p w:rsidR="001B34A2" w:rsidRPr="001B34A2" w:rsidRDefault="001B34A2" w:rsidP="001B34A2"/>
    <w:p w:rsidR="001B34A2" w:rsidRPr="001B34A2" w:rsidRDefault="001B34A2" w:rsidP="001B34A2"/>
    <w:p w:rsidR="001B34A2" w:rsidRDefault="001B34A2" w:rsidP="001B34A2"/>
    <w:p w:rsidR="00B11F00" w:rsidRDefault="00B11F00" w:rsidP="001B34A2"/>
    <w:p w:rsidR="00B11F00" w:rsidRDefault="00B11F00" w:rsidP="001B34A2"/>
    <w:p w:rsidR="00B11F00" w:rsidRDefault="00B11F00" w:rsidP="001B34A2"/>
    <w:p w:rsidR="00B11F00" w:rsidRDefault="00B11F00" w:rsidP="001B34A2"/>
    <w:p w:rsidR="00B11F00" w:rsidRDefault="00B11F00" w:rsidP="001B34A2"/>
    <w:p w:rsidR="00B11F00" w:rsidRDefault="00B11F00" w:rsidP="001B34A2"/>
    <w:p w:rsidR="00B11F00" w:rsidRDefault="00B11F00" w:rsidP="001B34A2"/>
    <w:p w:rsidR="00B11F00" w:rsidRPr="001B34A2" w:rsidRDefault="00B11F00" w:rsidP="001B34A2">
      <w:bookmarkStart w:id="0" w:name="_GoBack"/>
      <w:bookmarkEnd w:id="0"/>
    </w:p>
    <w:p w:rsidR="001B34A2" w:rsidRPr="001B34A2" w:rsidRDefault="001B34A2" w:rsidP="001B34A2"/>
    <w:p w:rsidR="001B34A2" w:rsidRPr="001B34A2" w:rsidRDefault="001B34A2" w:rsidP="001B34A2"/>
    <w:p w:rsidR="001B34A2" w:rsidRDefault="001D743B" w:rsidP="001D743B">
      <w:pPr>
        <w:spacing w:line="360" w:lineRule="auto"/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1B34A2" w:rsidRPr="001B34A2" w:rsidRDefault="001B34A2" w:rsidP="001D743B">
      <w:pPr>
        <w:spacing w:line="360" w:lineRule="auto"/>
        <w:ind w:firstLine="6480"/>
        <w:jc w:val="right"/>
        <w:rPr>
          <w:b/>
          <w:bCs/>
        </w:rPr>
      </w:pPr>
      <w:r>
        <w:rPr>
          <w:b/>
          <w:bCs/>
        </w:rPr>
        <w:t>к Договору №</w:t>
      </w:r>
      <w:r w:rsidR="007B39BD">
        <w:rPr>
          <w:b/>
          <w:bCs/>
        </w:rPr>
        <w:t xml:space="preserve"> </w:t>
      </w:r>
      <w:r w:rsidR="00B23E6D">
        <w:rPr>
          <w:b/>
          <w:bCs/>
        </w:rPr>
        <w:t>______</w:t>
      </w:r>
    </w:p>
    <w:p w:rsidR="001B34A2" w:rsidRDefault="001B34A2" w:rsidP="001D743B">
      <w:pPr>
        <w:spacing w:line="360" w:lineRule="auto"/>
        <w:ind w:firstLine="6480"/>
        <w:jc w:val="right"/>
        <w:rPr>
          <w:b/>
          <w:bCs/>
        </w:rPr>
      </w:pPr>
      <w:r>
        <w:rPr>
          <w:b/>
          <w:bCs/>
        </w:rPr>
        <w:t>от «</w:t>
      </w:r>
      <w:r w:rsidR="00B23E6D">
        <w:rPr>
          <w:b/>
          <w:bCs/>
        </w:rPr>
        <w:t>__</w:t>
      </w:r>
      <w:r>
        <w:rPr>
          <w:b/>
          <w:bCs/>
        </w:rPr>
        <w:t xml:space="preserve">» </w:t>
      </w:r>
      <w:r w:rsidR="00B23E6D">
        <w:rPr>
          <w:b/>
          <w:bCs/>
        </w:rPr>
        <w:t>_______</w:t>
      </w:r>
      <w:r w:rsidR="007B39BD">
        <w:rPr>
          <w:b/>
          <w:bCs/>
        </w:rPr>
        <w:t xml:space="preserve"> </w:t>
      </w:r>
      <w:r w:rsidR="00BE6E27">
        <w:rPr>
          <w:b/>
          <w:bCs/>
        </w:rPr>
        <w:t>2019</w:t>
      </w:r>
      <w:r>
        <w:rPr>
          <w:b/>
          <w:bCs/>
        </w:rPr>
        <w:t xml:space="preserve"> г.</w:t>
      </w:r>
    </w:p>
    <w:p w:rsidR="001B34A2" w:rsidRDefault="001B34A2" w:rsidP="001B34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B34A2" w:rsidRDefault="001B34A2" w:rsidP="001B34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согласования договорной </w:t>
      </w:r>
      <w:r w:rsidR="001D743B">
        <w:rPr>
          <w:rFonts w:ascii="Times New Roman" w:hAnsi="Times New Roman" w:cs="Times New Roman"/>
          <w:b/>
          <w:sz w:val="24"/>
          <w:szCs w:val="24"/>
        </w:rPr>
        <w:t>стоимости</w:t>
      </w:r>
    </w:p>
    <w:p w:rsidR="001B34A2" w:rsidRPr="001D743B" w:rsidRDefault="001B34A2" w:rsidP="001B34A2">
      <w:pPr>
        <w:jc w:val="both"/>
        <w:rPr>
          <w:sz w:val="20"/>
          <w:szCs w:val="20"/>
        </w:rPr>
      </w:pPr>
    </w:p>
    <w:p w:rsidR="001B34A2" w:rsidRPr="008A7E48" w:rsidRDefault="00B23E6D" w:rsidP="008A7E48">
      <w:pPr>
        <w:tabs>
          <w:tab w:val="left" w:pos="6840"/>
        </w:tabs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</w:t>
      </w:r>
      <w:r w:rsidR="007B39BD" w:rsidRPr="00A55BD4">
        <w:rPr>
          <w:sz w:val="22"/>
          <w:szCs w:val="22"/>
        </w:rPr>
        <w:t>, в лице</w:t>
      </w:r>
      <w:r w:rsidR="007B39B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8A7E48" w:rsidRPr="00A55BD4">
        <w:rPr>
          <w:bCs/>
          <w:sz w:val="22"/>
          <w:szCs w:val="22"/>
        </w:rPr>
        <w:t xml:space="preserve">, действующего на основании </w:t>
      </w:r>
      <w:r w:rsidR="008A7E48">
        <w:rPr>
          <w:bCs/>
          <w:sz w:val="22"/>
          <w:szCs w:val="22"/>
        </w:rPr>
        <w:t>Устава</w:t>
      </w:r>
      <w:r w:rsidR="008A7E48" w:rsidRPr="00A55BD4">
        <w:rPr>
          <w:sz w:val="22"/>
          <w:szCs w:val="22"/>
        </w:rPr>
        <w:t xml:space="preserve">, именуемое в дальнейшем </w:t>
      </w:r>
      <w:r w:rsidR="008A7E48" w:rsidRPr="00A55BD4">
        <w:rPr>
          <w:b/>
          <w:sz w:val="22"/>
          <w:szCs w:val="22"/>
        </w:rPr>
        <w:t>«Арендатор»</w:t>
      </w:r>
      <w:r w:rsidR="008A7E48" w:rsidRPr="00A55BD4">
        <w:rPr>
          <w:sz w:val="22"/>
          <w:szCs w:val="22"/>
        </w:rPr>
        <w:t>, с одной стороны, и</w:t>
      </w:r>
      <w:r w:rsidR="008A7E48">
        <w:rPr>
          <w:sz w:val="22"/>
          <w:szCs w:val="22"/>
        </w:rPr>
        <w:t xml:space="preserve"> </w:t>
      </w:r>
      <w:r w:rsidR="007B39BD">
        <w:rPr>
          <w:b/>
          <w:bCs/>
          <w:sz w:val="22"/>
          <w:szCs w:val="22"/>
        </w:rPr>
        <w:t>ООО «</w:t>
      </w:r>
      <w:r w:rsidR="003E1D97">
        <w:rPr>
          <w:b/>
          <w:bCs/>
          <w:sz w:val="22"/>
          <w:szCs w:val="22"/>
        </w:rPr>
        <w:t>Арспецстрой</w:t>
      </w:r>
      <w:r w:rsidR="007B39BD">
        <w:rPr>
          <w:b/>
          <w:bCs/>
          <w:sz w:val="22"/>
          <w:szCs w:val="22"/>
        </w:rPr>
        <w:t>»</w:t>
      </w:r>
      <w:r w:rsidR="007B39BD" w:rsidRPr="00A55BD4">
        <w:rPr>
          <w:b/>
          <w:bCs/>
          <w:sz w:val="22"/>
          <w:szCs w:val="22"/>
        </w:rPr>
        <w:t>,</w:t>
      </w:r>
      <w:r w:rsidR="007B39BD" w:rsidRPr="00A55BD4">
        <w:rPr>
          <w:bCs/>
          <w:sz w:val="22"/>
          <w:szCs w:val="22"/>
        </w:rPr>
        <w:t xml:space="preserve"> в лице</w:t>
      </w:r>
      <w:r w:rsidR="007B39BD">
        <w:rPr>
          <w:bCs/>
          <w:sz w:val="22"/>
          <w:szCs w:val="22"/>
        </w:rPr>
        <w:t xml:space="preserve"> генерального директора </w:t>
      </w:r>
      <w:r w:rsidR="003E1D97">
        <w:rPr>
          <w:bCs/>
          <w:sz w:val="22"/>
          <w:szCs w:val="22"/>
        </w:rPr>
        <w:t>Паносяна Паруйра Арташесовича</w:t>
      </w:r>
      <w:r w:rsidR="006300DA">
        <w:rPr>
          <w:b/>
          <w:sz w:val="22"/>
          <w:szCs w:val="22"/>
        </w:rPr>
        <w:t>,</w:t>
      </w:r>
      <w:r w:rsidR="008A7E48" w:rsidRPr="00A55BD4">
        <w:rPr>
          <w:sz w:val="22"/>
          <w:szCs w:val="22"/>
        </w:rPr>
        <w:t xml:space="preserve"> действующего </w:t>
      </w:r>
      <w:r w:rsidR="006300DA">
        <w:rPr>
          <w:sz w:val="22"/>
          <w:szCs w:val="22"/>
        </w:rPr>
        <w:t>на основании устава</w:t>
      </w:r>
      <w:r w:rsidR="008A7E48" w:rsidRPr="00A55BD4">
        <w:rPr>
          <w:sz w:val="22"/>
          <w:szCs w:val="22"/>
        </w:rPr>
        <w:t>, именуемое в дальнейшем «</w:t>
      </w:r>
      <w:r w:rsidR="008A7E48" w:rsidRPr="00A55BD4">
        <w:rPr>
          <w:b/>
          <w:sz w:val="22"/>
          <w:szCs w:val="22"/>
        </w:rPr>
        <w:t>Арендодатель</w:t>
      </w:r>
      <w:r w:rsidR="008A7E48" w:rsidRPr="00A55BD4">
        <w:rPr>
          <w:sz w:val="22"/>
          <w:szCs w:val="22"/>
        </w:rPr>
        <w:t>», с другой стороны, совместно именуемые «Стороны»,</w:t>
      </w:r>
      <w:r w:rsidR="001B34A2">
        <w:t>,  пришли к соглашению стоимости 1 машино-часа работы строительных машин и механи</w:t>
      </w:r>
      <w:r>
        <w:t>змов с обслуживающим персоналом</w:t>
      </w:r>
      <w:r w:rsidR="001B34A2">
        <w:t>:</w:t>
      </w:r>
    </w:p>
    <w:p w:rsidR="001D743B" w:rsidRPr="001D743B" w:rsidRDefault="001D743B" w:rsidP="00F73488">
      <w:pPr>
        <w:ind w:firstLine="567"/>
        <w:jc w:val="both"/>
        <w:rPr>
          <w:sz w:val="18"/>
          <w:szCs w:val="18"/>
        </w:rPr>
      </w:pPr>
    </w:p>
    <w:p w:rsidR="00F73488" w:rsidRPr="00655E9F" w:rsidRDefault="001B34A2" w:rsidP="00F73488">
      <w:pPr>
        <w:ind w:firstLine="567"/>
        <w:jc w:val="both"/>
      </w:pPr>
      <w:r>
        <w:t>1. Перечень машин и механизмов</w:t>
      </w:r>
      <w:r w:rsidR="00F73488">
        <w:t>:</w:t>
      </w:r>
      <w:r>
        <w:t xml:space="preserve"> </w:t>
      </w:r>
    </w:p>
    <w:tbl>
      <w:tblPr>
        <w:tblW w:w="3865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4245"/>
        <w:gridCol w:w="1235"/>
        <w:gridCol w:w="1562"/>
      </w:tblGrid>
      <w:tr w:rsidR="006F48A3" w:rsidRPr="00915AD6" w:rsidTr="006F48A3">
        <w:trPr>
          <w:tblCellSpacing w:w="7" w:type="dxa"/>
          <w:jc w:val="center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8A3" w:rsidRPr="00915AD6" w:rsidRDefault="006F48A3" w:rsidP="00356FD3">
            <w:pPr>
              <w:jc w:val="center"/>
              <w:rPr>
                <w:b/>
              </w:rPr>
            </w:pPr>
            <w:r w:rsidRPr="00915AD6">
              <w:rPr>
                <w:b/>
              </w:rPr>
              <w:t>№№ п/п</w:t>
            </w:r>
          </w:p>
        </w:tc>
        <w:tc>
          <w:tcPr>
            <w:tcW w:w="2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8A3" w:rsidRPr="00915AD6" w:rsidRDefault="006F48A3" w:rsidP="00356FD3">
            <w:pPr>
              <w:jc w:val="center"/>
              <w:rPr>
                <w:b/>
              </w:rPr>
            </w:pPr>
            <w:r w:rsidRPr="00915AD6">
              <w:rPr>
                <w:b/>
              </w:rPr>
              <w:t>Наименование машин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8A3" w:rsidRPr="00915AD6" w:rsidRDefault="006F48A3" w:rsidP="00356FD3">
            <w:pPr>
              <w:jc w:val="center"/>
              <w:rPr>
                <w:b/>
              </w:rPr>
            </w:pPr>
            <w:r w:rsidRPr="00915AD6">
              <w:rPr>
                <w:b/>
              </w:rPr>
              <w:t>Смена 8ч в рубля</w:t>
            </w:r>
            <w:r>
              <w:rPr>
                <w:b/>
              </w:rPr>
              <w:t>х</w:t>
            </w:r>
            <w:r w:rsidRPr="00915AD6">
              <w:rPr>
                <w:b/>
              </w:rPr>
              <w:t xml:space="preserve"> с НДС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8A3" w:rsidRPr="00915AD6" w:rsidRDefault="006F48A3" w:rsidP="00356FD3">
            <w:pPr>
              <w:jc w:val="center"/>
              <w:rPr>
                <w:b/>
              </w:rPr>
            </w:pPr>
            <w:r w:rsidRPr="00915AD6">
              <w:rPr>
                <w:b/>
              </w:rPr>
              <w:t>Переработка 1ч в рубля</w:t>
            </w:r>
            <w:r>
              <w:rPr>
                <w:b/>
              </w:rPr>
              <w:t>х</w:t>
            </w:r>
            <w:r w:rsidRPr="00915AD6">
              <w:rPr>
                <w:b/>
              </w:rPr>
              <w:t xml:space="preserve"> с НДС</w:t>
            </w:r>
          </w:p>
        </w:tc>
      </w:tr>
      <w:tr w:rsidR="006F48A3" w:rsidRPr="00915AD6" w:rsidTr="006F48A3">
        <w:trPr>
          <w:tblCellSpacing w:w="7" w:type="dxa"/>
          <w:jc w:val="center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48A3" w:rsidRPr="00915AD6" w:rsidRDefault="006F48A3" w:rsidP="00356FD3">
            <w:pPr>
              <w:jc w:val="center"/>
              <w:rPr>
                <w:b/>
              </w:rPr>
            </w:pPr>
            <w:r w:rsidRPr="00915AD6">
              <w:rPr>
                <w:b/>
              </w:rPr>
              <w:t>1</w:t>
            </w:r>
          </w:p>
        </w:tc>
        <w:tc>
          <w:tcPr>
            <w:tcW w:w="2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8A3" w:rsidRPr="00915AD6" w:rsidRDefault="006F48A3" w:rsidP="006F48A3"/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8A3" w:rsidRPr="00915AD6" w:rsidRDefault="006F48A3" w:rsidP="00356FD3">
            <w:pPr>
              <w:jc w:val="center"/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8A3" w:rsidRPr="00915AD6" w:rsidRDefault="006F48A3" w:rsidP="00356FD3">
            <w:pPr>
              <w:jc w:val="center"/>
            </w:pPr>
          </w:p>
        </w:tc>
      </w:tr>
    </w:tbl>
    <w:p w:rsidR="00266DF4" w:rsidRDefault="001B34A2" w:rsidP="001B34A2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Продолжительность одной машин</w:t>
      </w:r>
      <w:r w:rsidR="00E810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-смены составляет не менее </w:t>
      </w:r>
      <w:r w:rsidR="006300DA">
        <w:rPr>
          <w:rFonts w:ascii="Times New Roman" w:hAnsi="Times New Roman"/>
          <w:sz w:val="24"/>
          <w:szCs w:val="24"/>
        </w:rPr>
        <w:t>8</w:t>
      </w:r>
      <w:r w:rsidR="0085243D">
        <w:rPr>
          <w:rFonts w:ascii="Times New Roman" w:hAnsi="Times New Roman"/>
          <w:sz w:val="24"/>
          <w:szCs w:val="24"/>
        </w:rPr>
        <w:t xml:space="preserve"> часов</w:t>
      </w:r>
      <w:r w:rsidR="00266DF4">
        <w:rPr>
          <w:rFonts w:ascii="Times New Roman" w:hAnsi="Times New Roman"/>
          <w:sz w:val="24"/>
          <w:szCs w:val="24"/>
        </w:rPr>
        <w:t>.</w:t>
      </w:r>
      <w:r w:rsidR="0085243D">
        <w:rPr>
          <w:rFonts w:ascii="Times New Roman" w:hAnsi="Times New Roman"/>
          <w:sz w:val="24"/>
          <w:szCs w:val="24"/>
        </w:rPr>
        <w:t xml:space="preserve"> </w:t>
      </w:r>
    </w:p>
    <w:p w:rsidR="001B34A2" w:rsidRDefault="001B34A2" w:rsidP="001B34A2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Доставка на объект и с объекта техники осуществляется за счет заказчика</w:t>
      </w:r>
      <w:r w:rsidR="006F48A3">
        <w:rPr>
          <w:rFonts w:ascii="Times New Roman" w:hAnsi="Times New Roman"/>
          <w:sz w:val="24"/>
          <w:szCs w:val="24"/>
        </w:rPr>
        <w:t xml:space="preserve"> и составляет </w:t>
      </w:r>
      <w:r w:rsidR="00A03104">
        <w:rPr>
          <w:rFonts w:ascii="Times New Roman" w:hAnsi="Times New Roman"/>
          <w:sz w:val="24"/>
          <w:szCs w:val="24"/>
        </w:rPr>
        <w:t>____________</w:t>
      </w:r>
      <w:r w:rsidR="006F48A3">
        <w:rPr>
          <w:rFonts w:ascii="Times New Roman" w:hAnsi="Times New Roman"/>
          <w:sz w:val="24"/>
          <w:szCs w:val="24"/>
        </w:rPr>
        <w:t xml:space="preserve"> рублей в обе стороны</w:t>
      </w:r>
      <w:r w:rsidR="001A1CE7">
        <w:rPr>
          <w:rFonts w:ascii="Times New Roman" w:hAnsi="Times New Roman"/>
          <w:sz w:val="24"/>
          <w:szCs w:val="24"/>
        </w:rPr>
        <w:t>.</w:t>
      </w:r>
    </w:p>
    <w:p w:rsidR="001B34A2" w:rsidRDefault="001B34A2" w:rsidP="001B34A2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362"/>
        <w:gridCol w:w="5046"/>
      </w:tblGrid>
      <w:tr w:rsidR="001B34A2" w:rsidTr="009D0460">
        <w:tc>
          <w:tcPr>
            <w:tcW w:w="4786" w:type="dxa"/>
            <w:shd w:val="clear" w:color="auto" w:fill="auto"/>
          </w:tcPr>
          <w:p w:rsidR="001B34A2" w:rsidRDefault="001B34A2" w:rsidP="009D04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39BD">
              <w:rPr>
                <w:sz w:val="22"/>
                <w:szCs w:val="22"/>
              </w:rPr>
              <w:t>ООО «</w:t>
            </w:r>
            <w:r w:rsidR="003E1D97">
              <w:rPr>
                <w:sz w:val="22"/>
                <w:szCs w:val="22"/>
              </w:rPr>
              <w:t>Арспецстрой</w:t>
            </w:r>
            <w:r w:rsidR="007B39B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1B34A2" w:rsidRDefault="001B34A2" w:rsidP="009D0460">
            <w:pPr>
              <w:rPr>
                <w:sz w:val="22"/>
                <w:szCs w:val="22"/>
              </w:rPr>
            </w:pPr>
          </w:p>
          <w:p w:rsidR="001B34A2" w:rsidRDefault="007B39BD" w:rsidP="009D0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="003E1D97">
              <w:rPr>
                <w:sz w:val="22"/>
                <w:szCs w:val="22"/>
              </w:rPr>
              <w:t>Паносян</w:t>
            </w:r>
            <w:r>
              <w:rPr>
                <w:sz w:val="22"/>
                <w:szCs w:val="22"/>
              </w:rPr>
              <w:t xml:space="preserve"> </w:t>
            </w:r>
            <w:r w:rsidR="003E1D9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="003E1D9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1B34A2" w:rsidRDefault="001B34A2" w:rsidP="009D0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М.п.  </w:t>
            </w:r>
          </w:p>
        </w:tc>
        <w:tc>
          <w:tcPr>
            <w:tcW w:w="362" w:type="dxa"/>
            <w:shd w:val="clear" w:color="auto" w:fill="auto"/>
          </w:tcPr>
          <w:p w:rsidR="001B34A2" w:rsidRDefault="001B34A2" w:rsidP="009D04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auto"/>
          </w:tcPr>
          <w:p w:rsidR="001B34A2" w:rsidRDefault="00B23E6D" w:rsidP="009D04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1B34A2" w:rsidRDefault="001B34A2" w:rsidP="009D0460">
            <w:pPr>
              <w:rPr>
                <w:sz w:val="22"/>
                <w:szCs w:val="22"/>
              </w:rPr>
            </w:pPr>
          </w:p>
          <w:p w:rsidR="001B34A2" w:rsidRDefault="001B34A2" w:rsidP="009D0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  </w:t>
            </w:r>
            <w:r w:rsidR="00B23E6D">
              <w:rPr>
                <w:sz w:val="22"/>
                <w:szCs w:val="22"/>
              </w:rPr>
              <w:t>_________________</w:t>
            </w:r>
          </w:p>
          <w:p w:rsidR="001B34A2" w:rsidRDefault="001B34A2" w:rsidP="009D0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М.п.</w:t>
            </w:r>
          </w:p>
          <w:p w:rsidR="001B34A2" w:rsidRDefault="001B34A2" w:rsidP="009D0460">
            <w:pPr>
              <w:rPr>
                <w:sz w:val="22"/>
                <w:szCs w:val="22"/>
              </w:rPr>
            </w:pPr>
          </w:p>
        </w:tc>
      </w:tr>
    </w:tbl>
    <w:p w:rsidR="001B34A2" w:rsidRPr="001B34A2" w:rsidRDefault="001B34A2" w:rsidP="001B34A2">
      <w:pPr>
        <w:jc w:val="center"/>
      </w:pPr>
    </w:p>
    <w:sectPr w:rsidR="001B34A2" w:rsidRPr="001B34A2" w:rsidSect="00F16B63">
      <w:pgSz w:w="11906" w:h="16838"/>
      <w:pgMar w:top="70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A57A0"/>
    <w:multiLevelType w:val="hybridMultilevel"/>
    <w:tmpl w:val="9C7CA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5967A8"/>
    <w:multiLevelType w:val="multilevel"/>
    <w:tmpl w:val="BA781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8674E8B"/>
    <w:multiLevelType w:val="multilevel"/>
    <w:tmpl w:val="F3547A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9932B18"/>
    <w:multiLevelType w:val="hybridMultilevel"/>
    <w:tmpl w:val="DCE490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F945E2"/>
    <w:multiLevelType w:val="multilevel"/>
    <w:tmpl w:val="45B8F03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F4741E"/>
    <w:multiLevelType w:val="multilevel"/>
    <w:tmpl w:val="0D085ED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07705E3"/>
    <w:multiLevelType w:val="multilevel"/>
    <w:tmpl w:val="DEE45C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2855356"/>
    <w:multiLevelType w:val="multilevel"/>
    <w:tmpl w:val="153A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67369B"/>
    <w:multiLevelType w:val="multilevel"/>
    <w:tmpl w:val="3AD46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434F28"/>
    <w:multiLevelType w:val="multilevel"/>
    <w:tmpl w:val="0A68A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436F445F"/>
    <w:multiLevelType w:val="hybridMultilevel"/>
    <w:tmpl w:val="D7B00BE8"/>
    <w:lvl w:ilvl="0" w:tplc="CF3023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023EA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1114"/>
    <w:multiLevelType w:val="hybridMultilevel"/>
    <w:tmpl w:val="D716DDA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4C145957"/>
    <w:multiLevelType w:val="multilevel"/>
    <w:tmpl w:val="A2BEF45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5E9A1068"/>
    <w:multiLevelType w:val="multilevel"/>
    <w:tmpl w:val="3CAC1E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5EAC3AD0"/>
    <w:multiLevelType w:val="multilevel"/>
    <w:tmpl w:val="616849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6801308E"/>
    <w:multiLevelType w:val="multilevel"/>
    <w:tmpl w:val="0D3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037F95"/>
    <w:multiLevelType w:val="multilevel"/>
    <w:tmpl w:val="8CDC7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BB4C20"/>
    <w:multiLevelType w:val="multilevel"/>
    <w:tmpl w:val="A2BEF45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743A324A"/>
    <w:multiLevelType w:val="multilevel"/>
    <w:tmpl w:val="FEB865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8"/>
  </w:num>
  <w:num w:numId="10">
    <w:abstractNumId w:val="7"/>
  </w:num>
  <w:num w:numId="11">
    <w:abstractNumId w:val="17"/>
  </w:num>
  <w:num w:numId="12">
    <w:abstractNumId w:val="19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14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B3A37"/>
    <w:rsid w:val="00041DBF"/>
    <w:rsid w:val="00055B49"/>
    <w:rsid w:val="000808E5"/>
    <w:rsid w:val="000D2D0A"/>
    <w:rsid w:val="00125BB9"/>
    <w:rsid w:val="00136228"/>
    <w:rsid w:val="001A1CE7"/>
    <w:rsid w:val="001A65BF"/>
    <w:rsid w:val="001B34A2"/>
    <w:rsid w:val="001D1441"/>
    <w:rsid w:val="001D743B"/>
    <w:rsid w:val="001F16EC"/>
    <w:rsid w:val="001F65D7"/>
    <w:rsid w:val="002040A1"/>
    <w:rsid w:val="00266DF4"/>
    <w:rsid w:val="0027378C"/>
    <w:rsid w:val="00280B24"/>
    <w:rsid w:val="00283235"/>
    <w:rsid w:val="002C421F"/>
    <w:rsid w:val="002E01FB"/>
    <w:rsid w:val="002E34BC"/>
    <w:rsid w:val="00374569"/>
    <w:rsid w:val="003852A8"/>
    <w:rsid w:val="003A5DCA"/>
    <w:rsid w:val="003E1D97"/>
    <w:rsid w:val="00410279"/>
    <w:rsid w:val="00411964"/>
    <w:rsid w:val="0041654C"/>
    <w:rsid w:val="00421820"/>
    <w:rsid w:val="00434BDC"/>
    <w:rsid w:val="00443D9E"/>
    <w:rsid w:val="00473C75"/>
    <w:rsid w:val="004740CB"/>
    <w:rsid w:val="004A2C50"/>
    <w:rsid w:val="004B0572"/>
    <w:rsid w:val="004F268C"/>
    <w:rsid w:val="005217B4"/>
    <w:rsid w:val="00524ADF"/>
    <w:rsid w:val="00545E9F"/>
    <w:rsid w:val="00565A02"/>
    <w:rsid w:val="005A5741"/>
    <w:rsid w:val="006300DA"/>
    <w:rsid w:val="006B0DB8"/>
    <w:rsid w:val="006B467B"/>
    <w:rsid w:val="006B69D9"/>
    <w:rsid w:val="006F48A3"/>
    <w:rsid w:val="006F50B5"/>
    <w:rsid w:val="0072133C"/>
    <w:rsid w:val="007B39BD"/>
    <w:rsid w:val="0082045F"/>
    <w:rsid w:val="00846CBF"/>
    <w:rsid w:val="0085243D"/>
    <w:rsid w:val="008709BD"/>
    <w:rsid w:val="008A7E48"/>
    <w:rsid w:val="0091655E"/>
    <w:rsid w:val="0093555B"/>
    <w:rsid w:val="0098354D"/>
    <w:rsid w:val="009B3A37"/>
    <w:rsid w:val="009D0460"/>
    <w:rsid w:val="009E42AD"/>
    <w:rsid w:val="00A03104"/>
    <w:rsid w:val="00A15585"/>
    <w:rsid w:val="00A714C5"/>
    <w:rsid w:val="00A801C3"/>
    <w:rsid w:val="00A82D64"/>
    <w:rsid w:val="00A96C7C"/>
    <w:rsid w:val="00A975FD"/>
    <w:rsid w:val="00B02C68"/>
    <w:rsid w:val="00B05652"/>
    <w:rsid w:val="00B11F00"/>
    <w:rsid w:val="00B23E6D"/>
    <w:rsid w:val="00B9654E"/>
    <w:rsid w:val="00BD34AA"/>
    <w:rsid w:val="00BE2C84"/>
    <w:rsid w:val="00BE6E27"/>
    <w:rsid w:val="00BF0543"/>
    <w:rsid w:val="00C06BD9"/>
    <w:rsid w:val="00C12DA4"/>
    <w:rsid w:val="00C264C0"/>
    <w:rsid w:val="00C2739E"/>
    <w:rsid w:val="00C54D3C"/>
    <w:rsid w:val="00C63D53"/>
    <w:rsid w:val="00CB668B"/>
    <w:rsid w:val="00CC148E"/>
    <w:rsid w:val="00CD6F20"/>
    <w:rsid w:val="00CE0BCC"/>
    <w:rsid w:val="00D05319"/>
    <w:rsid w:val="00D5126C"/>
    <w:rsid w:val="00D8210F"/>
    <w:rsid w:val="00D91BD2"/>
    <w:rsid w:val="00DA53C3"/>
    <w:rsid w:val="00DC3EDC"/>
    <w:rsid w:val="00DF1EA8"/>
    <w:rsid w:val="00E13F06"/>
    <w:rsid w:val="00E20175"/>
    <w:rsid w:val="00E50889"/>
    <w:rsid w:val="00E8100F"/>
    <w:rsid w:val="00EC01A6"/>
    <w:rsid w:val="00EC0CC5"/>
    <w:rsid w:val="00F16B63"/>
    <w:rsid w:val="00F55965"/>
    <w:rsid w:val="00F632AF"/>
    <w:rsid w:val="00F73488"/>
    <w:rsid w:val="00F7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A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D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товый"/>
    <w:basedOn w:val="a"/>
    <w:rsid w:val="009B3A3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5">
    <w:name w:val="Body Text"/>
    <w:basedOn w:val="a"/>
    <w:rsid w:val="009B3A37"/>
    <w:pPr>
      <w:jc w:val="both"/>
    </w:pPr>
    <w:rPr>
      <w:sz w:val="28"/>
      <w:szCs w:val="20"/>
    </w:rPr>
  </w:style>
  <w:style w:type="paragraph" w:customStyle="1" w:styleId="ConsNormal">
    <w:name w:val="ConsNormal"/>
    <w:rsid w:val="001B34A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B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hAnsi="Arial" w:cs="Arial"/>
      <w:sz w:val="23"/>
      <w:szCs w:val="23"/>
      <w:lang w:eastAsia="ar-SA"/>
    </w:rPr>
  </w:style>
  <w:style w:type="character" w:customStyle="1" w:styleId="HTML0">
    <w:name w:val="Стандартный HTML Знак"/>
    <w:link w:val="HTML"/>
    <w:rsid w:val="001B34A2"/>
    <w:rPr>
      <w:rFonts w:ascii="Arial" w:hAnsi="Arial" w:cs="Arial"/>
      <w:sz w:val="23"/>
      <w:szCs w:val="23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12DA4"/>
    <w:rPr>
      <w:rFonts w:ascii="Arial" w:eastAsiaTheme="minorEastAsia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12DA4"/>
    <w:rPr>
      <w:color w:val="008000"/>
    </w:rPr>
  </w:style>
  <w:style w:type="character" w:customStyle="1" w:styleId="a7">
    <w:name w:val="Цветовое выделение"/>
    <w:uiPriority w:val="99"/>
    <w:rsid w:val="00C12DA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43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6938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№ 01/12/2008/АСТ</vt:lpstr>
    </vt:vector>
  </TitlesOfParts>
  <Company>Организация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№ 01/12/2008/АСТ</dc:title>
  <dc:creator>olya</dc:creator>
  <cp:lastModifiedBy>HHHHH</cp:lastModifiedBy>
  <cp:revision>3</cp:revision>
  <cp:lastPrinted>2009-04-28T13:55:00Z</cp:lastPrinted>
  <dcterms:created xsi:type="dcterms:W3CDTF">2018-07-06T05:11:00Z</dcterms:created>
  <dcterms:modified xsi:type="dcterms:W3CDTF">2019-08-25T11:04:00Z</dcterms:modified>
</cp:coreProperties>
</file>